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C92A7C">
        <w:rPr>
          <w:rFonts w:ascii="Arial" w:eastAsia="Arial" w:hAnsi="Arial" w:cs="Arial"/>
          <w:b/>
          <w:spacing w:val="1"/>
          <w:sz w:val="24"/>
          <w:szCs w:val="24"/>
          <w:lang w:val="de-DE"/>
        </w:rPr>
        <w:t>08</w:t>
      </w:r>
    </w:p>
    <w:p w:rsidR="00B23B97" w:rsidRPr="00104150" w:rsidRDefault="00B23B97">
      <w:pPr>
        <w:spacing w:before="6" w:line="100" w:lineRule="exact"/>
        <w:rPr>
          <w:rFonts w:ascii="Arial" w:hAnsi="Arial" w:cs="Arial"/>
          <w:sz w:val="24"/>
          <w:szCs w:val="24"/>
          <w:lang w:val="de-DE"/>
        </w:rPr>
      </w:pPr>
    </w:p>
    <w:p w:rsidR="00B23B97" w:rsidRPr="00104150" w:rsidRDefault="003C7CCF">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42</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3733C9" w:rsidRPr="00104150">
        <w:rPr>
          <w:rFonts w:ascii="Arial" w:eastAsia="Arial" w:hAnsi="Arial" w:cs="Arial"/>
          <w:b/>
          <w:position w:val="-1"/>
          <w:lang w:val="de-DE"/>
        </w:rPr>
        <w:t>5</w:t>
      </w:r>
    </w:p>
    <w:p w:rsidR="00B23B97" w:rsidRPr="00104150" w:rsidRDefault="00B23B97" w:rsidP="00C73932">
      <w:pPr>
        <w:spacing w:line="200" w:lineRule="exact"/>
        <w:rPr>
          <w:lang w:val="de-DE"/>
        </w:rPr>
      </w:pPr>
    </w:p>
    <w:p w:rsidR="00B23B97" w:rsidRPr="00104150" w:rsidRDefault="00B23B97" w:rsidP="002E35DE">
      <w:pPr>
        <w:spacing w:line="200" w:lineRule="exact"/>
        <w:ind w:right="248"/>
        <w:rPr>
          <w:rFonts w:ascii="Arial" w:hAnsi="Arial" w:cs="Arial"/>
          <w:lang w:val="de-DE"/>
        </w:rPr>
      </w:pPr>
    </w:p>
    <w:p w:rsidR="002E35DE" w:rsidRDefault="00F06019" w:rsidP="002E35DE">
      <w:pPr>
        <w:spacing w:before="25"/>
        <w:ind w:right="248"/>
        <w:rPr>
          <w:rFonts w:ascii="Arial" w:hAnsi="Arial" w:cs="Arial"/>
          <w:sz w:val="22"/>
          <w:szCs w:val="22"/>
          <w:lang w:val="de-DE"/>
        </w:rPr>
      </w:pPr>
      <w:r>
        <w:rPr>
          <w:noProof/>
          <w:lang w:val="de-DE" w:eastAsia="de-DE"/>
        </w:rPr>
        <w:drawing>
          <wp:inline distT="0" distB="0" distL="0" distR="0" wp14:anchorId="504FEEB7" wp14:editId="720A5060">
            <wp:extent cx="6007100" cy="1849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7100" cy="1849755"/>
                    </a:xfrm>
                    <a:prstGeom prst="rect">
                      <a:avLst/>
                    </a:prstGeom>
                  </pic:spPr>
                </pic:pic>
              </a:graphicData>
            </a:graphic>
          </wp:inline>
        </w:drawing>
      </w:r>
    </w:p>
    <w:p w:rsidR="00E9131C" w:rsidRPr="00104150" w:rsidRDefault="00E9131C" w:rsidP="002E35DE">
      <w:pPr>
        <w:spacing w:before="25"/>
        <w:ind w:right="248"/>
        <w:rPr>
          <w:rFonts w:ascii="Arial" w:hAnsi="Arial" w:cs="Arial"/>
          <w:sz w:val="22"/>
          <w:szCs w:val="22"/>
          <w:lang w:val="de-DE"/>
        </w:rPr>
      </w:pPr>
    </w:p>
    <w:p w:rsidR="00B23B97" w:rsidRPr="00E7204A" w:rsidRDefault="0053371B" w:rsidP="002E35DE">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w:t>
      </w:r>
      <w:r w:rsidR="006E45DA" w:rsidRPr="00E7204A">
        <w:rPr>
          <w:rFonts w:ascii="Arial" w:eastAsia="Arial" w:hAnsi="Arial" w:cs="Arial"/>
          <w:b/>
          <w:sz w:val="28"/>
          <w:szCs w:val="28"/>
          <w:lang w:val="de-DE"/>
        </w:rPr>
        <w:t>Gmb</w:t>
      </w:r>
      <w:r w:rsidR="002E35DE" w:rsidRPr="00E7204A">
        <w:rPr>
          <w:rFonts w:ascii="Arial" w:eastAsia="Arial" w:hAnsi="Arial" w:cs="Arial"/>
          <w:b/>
          <w:sz w:val="28"/>
          <w:szCs w:val="28"/>
          <w:lang w:val="de-DE"/>
        </w:rPr>
        <w:t xml:space="preserve">H </w:t>
      </w:r>
      <w:r w:rsidR="00373489">
        <w:rPr>
          <w:rFonts w:ascii="Arial" w:eastAsia="Arial" w:hAnsi="Arial" w:cs="Arial"/>
          <w:b/>
          <w:sz w:val="28"/>
          <w:szCs w:val="28"/>
          <w:lang w:val="de-DE"/>
        </w:rPr>
        <w:t>richtet sich strategisch neu aus</w:t>
      </w:r>
    </w:p>
    <w:p w:rsidR="00B23B97" w:rsidRPr="00E7204A" w:rsidRDefault="00B23B97" w:rsidP="002E35DE">
      <w:pPr>
        <w:spacing w:before="8" w:line="220" w:lineRule="exact"/>
        <w:ind w:right="248"/>
        <w:rPr>
          <w:rFonts w:ascii="Arial" w:hAnsi="Arial" w:cs="Arial"/>
          <w:lang w:val="de-DE"/>
        </w:rPr>
      </w:pPr>
    </w:p>
    <w:p w:rsidR="00E7204A" w:rsidRP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AC2A05">
        <w:rPr>
          <w:rFonts w:ascii="Arial" w:eastAsia="Arial" w:hAnsi="Arial" w:cs="Arial"/>
          <w:b/>
          <w:lang w:val="de-DE"/>
        </w:rPr>
        <w:t>October</w:t>
      </w:r>
      <w:bookmarkStart w:id="0" w:name="_GoBack"/>
      <w:bookmarkEnd w:id="0"/>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5A0A69" w:rsidRPr="00E7204A">
        <w:rPr>
          <w:rFonts w:ascii="Arial" w:eastAsia="Arial" w:hAnsi="Arial" w:cs="Arial"/>
          <w:b/>
          <w:lang w:val="de-DE"/>
        </w:rPr>
        <w:t>5</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53371B" w:rsidRPr="00E7204A">
        <w:rPr>
          <w:rFonts w:ascii="Arial" w:eastAsia="Arial" w:hAnsi="Arial" w:cs="Arial"/>
          <w:spacing w:val="-6"/>
          <w:lang w:val="de-DE"/>
        </w:rPr>
        <w:t xml:space="preserve"> </w:t>
      </w:r>
      <w:r w:rsidR="00373489">
        <w:rPr>
          <w:rFonts w:ascii="Arial" w:eastAsia="Arial" w:hAnsi="Arial" w:cs="Arial"/>
          <w:spacing w:val="-6"/>
          <w:lang w:val="de-DE"/>
        </w:rPr>
        <w:t>richtet sich strategisch neu</w:t>
      </w:r>
      <w:r w:rsidR="00C72F93">
        <w:rPr>
          <w:rFonts w:ascii="Arial" w:eastAsia="Arial" w:hAnsi="Arial" w:cs="Arial"/>
          <w:spacing w:val="-6"/>
          <w:lang w:val="de-DE"/>
        </w:rPr>
        <w:t xml:space="preserve"> aus und lanciert eine </w:t>
      </w:r>
      <w:r w:rsidR="00373489">
        <w:rPr>
          <w:rFonts w:ascii="Arial" w:eastAsia="Arial" w:hAnsi="Arial" w:cs="Arial"/>
          <w:spacing w:val="-6"/>
          <w:lang w:val="de-DE"/>
        </w:rPr>
        <w:t>neue Webseite</w:t>
      </w:r>
    </w:p>
    <w:p w:rsidR="007C76B5" w:rsidRDefault="00E7204A" w:rsidP="00E7204A">
      <w:pPr>
        <w:spacing w:before="100" w:beforeAutospacing="1" w:after="100" w:afterAutospacing="1"/>
        <w:jc w:val="both"/>
        <w:rPr>
          <w:rFonts w:ascii="Arial" w:eastAsia="Arial" w:hAnsi="Arial" w:cs="Arial"/>
          <w:lang w:val="de-DE"/>
        </w:rPr>
      </w:pP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Pr="0023038B">
        <w:rPr>
          <w:rFonts w:ascii="Arial" w:eastAsia="Arial" w:hAnsi="Arial" w:cs="Arial"/>
          <w:lang w:val="de-DE"/>
        </w:rPr>
        <w:t>bH,</w:t>
      </w:r>
      <w:r w:rsidRPr="00E04E5E">
        <w:rPr>
          <w:rFonts w:ascii="Arial" w:eastAsia="Arial" w:hAnsi="Arial" w:cs="Arial"/>
          <w:lang w:val="de-DE"/>
        </w:rPr>
        <w:t xml:space="preserve"> </w:t>
      </w:r>
      <w:r w:rsidR="002D33D6">
        <w:rPr>
          <w:rFonts w:ascii="Arial" w:eastAsia="Arial" w:hAnsi="Arial" w:cs="Arial"/>
          <w:lang w:val="de-DE"/>
        </w:rPr>
        <w:t xml:space="preserve">seit 1982 </w:t>
      </w:r>
      <w:r w:rsidRPr="00E04E5E">
        <w:rPr>
          <w:rFonts w:ascii="Arial" w:eastAsia="Arial" w:hAnsi="Arial" w:cs="Arial"/>
          <w:lang w:val="de-DE"/>
        </w:rPr>
        <w:t>d</w:t>
      </w:r>
      <w:r w:rsidRPr="0023038B">
        <w:rPr>
          <w:rFonts w:ascii="Arial" w:eastAsia="Arial" w:hAnsi="Arial" w:cs="Arial"/>
          <w:lang w:val="de-DE"/>
        </w:rPr>
        <w:t>er</w:t>
      </w:r>
      <w:r w:rsidRPr="00E04E5E">
        <w:rPr>
          <w:rFonts w:ascii="Arial" w:eastAsia="Arial" w:hAnsi="Arial" w:cs="Arial"/>
          <w:lang w:val="de-DE"/>
        </w:rPr>
        <w:t xml:space="preserve"> k</w:t>
      </w:r>
      <w:r w:rsidRPr="0023038B">
        <w:rPr>
          <w:rFonts w:ascii="Arial" w:eastAsia="Arial" w:hAnsi="Arial" w:cs="Arial"/>
          <w:lang w:val="de-DE"/>
        </w:rPr>
        <w:t>o</w:t>
      </w:r>
      <w:r w:rsidRPr="00E04E5E">
        <w:rPr>
          <w:rFonts w:ascii="Arial" w:eastAsia="Arial" w:hAnsi="Arial" w:cs="Arial"/>
          <w:lang w:val="de-DE"/>
        </w:rPr>
        <w:t>m</w:t>
      </w:r>
      <w:r w:rsidRPr="0023038B">
        <w:rPr>
          <w:rFonts w:ascii="Arial" w:eastAsia="Arial" w:hAnsi="Arial" w:cs="Arial"/>
          <w:lang w:val="de-DE"/>
        </w:rPr>
        <w:t>p</w:t>
      </w:r>
      <w:r w:rsidRPr="00E04E5E">
        <w:rPr>
          <w:rFonts w:ascii="Arial" w:eastAsia="Arial" w:hAnsi="Arial" w:cs="Arial"/>
          <w:lang w:val="de-DE"/>
        </w:rPr>
        <w:t>e</w:t>
      </w:r>
      <w:r w:rsidRPr="0023038B">
        <w:rPr>
          <w:rFonts w:ascii="Arial" w:eastAsia="Arial" w:hAnsi="Arial" w:cs="Arial"/>
          <w:lang w:val="de-DE"/>
        </w:rPr>
        <w:t>te</w:t>
      </w:r>
      <w:r w:rsidRPr="00E04E5E">
        <w:rPr>
          <w:rFonts w:ascii="Arial" w:eastAsia="Arial" w:hAnsi="Arial" w:cs="Arial"/>
          <w:lang w:val="de-DE"/>
        </w:rPr>
        <w:t>n</w:t>
      </w:r>
      <w:r w:rsidRPr="0023038B">
        <w:rPr>
          <w:rFonts w:ascii="Arial" w:eastAsia="Arial" w:hAnsi="Arial" w:cs="Arial"/>
          <w:lang w:val="de-DE"/>
        </w:rPr>
        <w:t>te</w:t>
      </w:r>
      <w:r w:rsidRPr="00E04E5E">
        <w:rPr>
          <w:rFonts w:ascii="Arial" w:eastAsia="Arial" w:hAnsi="Arial" w:cs="Arial"/>
          <w:lang w:val="de-DE"/>
        </w:rPr>
        <w:t xml:space="preserve"> P</w:t>
      </w:r>
      <w:r w:rsidRPr="0023038B">
        <w:rPr>
          <w:rFonts w:ascii="Arial" w:eastAsia="Arial" w:hAnsi="Arial" w:cs="Arial"/>
          <w:lang w:val="de-DE"/>
        </w:rPr>
        <w:t>art</w:t>
      </w:r>
      <w:r w:rsidRPr="00E04E5E">
        <w:rPr>
          <w:rFonts w:ascii="Arial" w:eastAsia="Arial" w:hAnsi="Arial" w:cs="Arial"/>
          <w:lang w:val="de-DE"/>
        </w:rPr>
        <w:t>n</w:t>
      </w:r>
      <w:r w:rsidRPr="0023038B">
        <w:rPr>
          <w:rFonts w:ascii="Arial" w:eastAsia="Arial" w:hAnsi="Arial" w:cs="Arial"/>
          <w:lang w:val="de-DE"/>
        </w:rPr>
        <w:t>er</w:t>
      </w:r>
      <w:r w:rsidR="00747A0F">
        <w:rPr>
          <w:rFonts w:ascii="Arial" w:eastAsia="Arial" w:hAnsi="Arial" w:cs="Arial"/>
          <w:lang w:val="de-DE"/>
        </w:rPr>
        <w:t xml:space="preserve"> in Deutschland</w:t>
      </w:r>
      <w:r w:rsidRPr="00E04E5E">
        <w:rPr>
          <w:rFonts w:ascii="Arial" w:eastAsia="Arial" w:hAnsi="Arial" w:cs="Arial"/>
          <w:lang w:val="de-DE"/>
        </w:rPr>
        <w:t xml:space="preserve"> f</w:t>
      </w:r>
      <w:r w:rsidRPr="0023038B">
        <w:rPr>
          <w:rFonts w:ascii="Arial" w:eastAsia="Arial" w:hAnsi="Arial" w:cs="Arial"/>
          <w:lang w:val="de-DE"/>
        </w:rPr>
        <w:t>ür</w:t>
      </w:r>
      <w:r w:rsidRPr="00E04E5E">
        <w:rPr>
          <w:rFonts w:ascii="Arial" w:eastAsia="Arial" w:hAnsi="Arial" w:cs="Arial"/>
          <w:lang w:val="de-DE"/>
        </w:rPr>
        <w:t xml:space="preserve"> m</w:t>
      </w:r>
      <w:r w:rsidRPr="0023038B">
        <w:rPr>
          <w:rFonts w:ascii="Arial" w:eastAsia="Arial" w:hAnsi="Arial" w:cs="Arial"/>
          <w:lang w:val="de-DE"/>
        </w:rPr>
        <w:t>e</w:t>
      </w:r>
      <w:r w:rsidRPr="00E04E5E">
        <w:rPr>
          <w:rFonts w:ascii="Arial" w:eastAsia="Arial" w:hAnsi="Arial" w:cs="Arial"/>
          <w:lang w:val="de-DE"/>
        </w:rPr>
        <w:t>c</w:t>
      </w:r>
      <w:r w:rsidRPr="0023038B">
        <w:rPr>
          <w:rFonts w:ascii="Arial" w:eastAsia="Arial" w:hAnsi="Arial" w:cs="Arial"/>
          <w:lang w:val="de-DE"/>
        </w:rPr>
        <w:t>h</w:t>
      </w:r>
      <w:r w:rsidRPr="00E04E5E">
        <w:rPr>
          <w:rFonts w:ascii="Arial" w:eastAsia="Arial" w:hAnsi="Arial" w:cs="Arial"/>
          <w:lang w:val="de-DE"/>
        </w:rPr>
        <w:t>a</w:t>
      </w:r>
      <w:r w:rsidRPr="0023038B">
        <w:rPr>
          <w:rFonts w:ascii="Arial" w:eastAsia="Arial" w:hAnsi="Arial" w:cs="Arial"/>
          <w:lang w:val="de-DE"/>
        </w:rPr>
        <w:t>tro</w:t>
      </w:r>
      <w:r w:rsidRPr="00E04E5E">
        <w:rPr>
          <w:rFonts w:ascii="Arial" w:eastAsia="Arial" w:hAnsi="Arial" w:cs="Arial"/>
          <w:lang w:val="de-DE"/>
        </w:rPr>
        <w:t>nisc</w:t>
      </w:r>
      <w:r w:rsidRPr="0023038B">
        <w:rPr>
          <w:rFonts w:ascii="Arial" w:eastAsia="Arial" w:hAnsi="Arial" w:cs="Arial"/>
          <w:lang w:val="de-DE"/>
        </w:rPr>
        <w:t>he</w:t>
      </w:r>
      <w:r w:rsidRPr="00E04E5E">
        <w:rPr>
          <w:rFonts w:ascii="Arial" w:eastAsia="Arial" w:hAnsi="Arial" w:cs="Arial"/>
          <w:lang w:val="de-DE"/>
        </w:rPr>
        <w:t xml:space="preserve"> L</w:t>
      </w:r>
      <w:r w:rsidRPr="0023038B">
        <w:rPr>
          <w:rFonts w:ascii="Arial" w:eastAsia="Arial" w:hAnsi="Arial" w:cs="Arial"/>
          <w:lang w:val="de-DE"/>
        </w:rPr>
        <w:t>ö</w:t>
      </w:r>
      <w:r w:rsidRPr="00E04E5E">
        <w:rPr>
          <w:rFonts w:ascii="Arial" w:eastAsia="Arial" w:hAnsi="Arial" w:cs="Arial"/>
          <w:lang w:val="de-DE"/>
        </w:rPr>
        <w:t>s</w:t>
      </w:r>
      <w:r w:rsidRPr="0023038B">
        <w:rPr>
          <w:rFonts w:ascii="Arial" w:eastAsia="Arial" w:hAnsi="Arial" w:cs="Arial"/>
          <w:lang w:val="de-DE"/>
        </w:rPr>
        <w:t>u</w:t>
      </w:r>
      <w:r w:rsidRPr="00E04E5E">
        <w:rPr>
          <w:rFonts w:ascii="Arial" w:eastAsia="Arial" w:hAnsi="Arial" w:cs="Arial"/>
          <w:lang w:val="de-DE"/>
        </w:rPr>
        <w:t>ng</w:t>
      </w:r>
      <w:r w:rsidRPr="0023038B">
        <w:rPr>
          <w:rFonts w:ascii="Arial" w:eastAsia="Arial" w:hAnsi="Arial" w:cs="Arial"/>
          <w:lang w:val="de-DE"/>
        </w:rPr>
        <w:t>e</w:t>
      </w:r>
      <w:r w:rsidRPr="00E04E5E">
        <w:rPr>
          <w:rFonts w:ascii="Arial" w:eastAsia="Arial" w:hAnsi="Arial" w:cs="Arial"/>
          <w:lang w:val="de-DE"/>
        </w:rPr>
        <w:t>n</w:t>
      </w:r>
      <w:r w:rsidR="00D420C6">
        <w:rPr>
          <w:rFonts w:ascii="Arial" w:eastAsia="Arial" w:hAnsi="Arial" w:cs="Arial"/>
          <w:lang w:val="de-DE"/>
        </w:rPr>
        <w:t xml:space="preserve">, richtet sich strategisch neu aus. Gleichzeitig wird die Firmen-Website </w:t>
      </w:r>
      <w:r w:rsidR="00F36A10">
        <w:rPr>
          <w:rFonts w:ascii="Arial" w:eastAsia="Arial" w:hAnsi="Arial" w:cs="Arial"/>
          <w:lang w:val="de-DE"/>
        </w:rPr>
        <w:t>(</w:t>
      </w:r>
      <w:hyperlink r:id="rId9" w:history="1">
        <w:r w:rsidR="00F36A10" w:rsidRPr="00007707">
          <w:rPr>
            <w:rStyle w:val="Hyperlink"/>
            <w:rFonts w:ascii="Arial" w:eastAsia="Arial" w:hAnsi="Arial" w:cs="Arial"/>
            <w:lang w:val="de-DE"/>
          </w:rPr>
          <w:t>www.maccon.de</w:t>
        </w:r>
      </w:hyperlink>
      <w:r w:rsidR="00F36A10">
        <w:rPr>
          <w:rFonts w:ascii="Arial" w:eastAsia="Arial" w:hAnsi="Arial" w:cs="Arial"/>
          <w:lang w:val="de-DE"/>
        </w:rPr>
        <w:t xml:space="preserve">) </w:t>
      </w:r>
      <w:r w:rsidR="00D420C6">
        <w:rPr>
          <w:rFonts w:ascii="Arial" w:eastAsia="Arial" w:hAnsi="Arial" w:cs="Arial"/>
          <w:lang w:val="de-DE"/>
        </w:rPr>
        <w:t xml:space="preserve">überarbeitet und neu lanciert. Die Struktur und der Inhalt der neuen </w:t>
      </w:r>
      <w:r w:rsidR="004460A2">
        <w:rPr>
          <w:rFonts w:ascii="Arial" w:eastAsia="Arial" w:hAnsi="Arial" w:cs="Arial"/>
          <w:lang w:val="de-DE"/>
        </w:rPr>
        <w:t xml:space="preserve">Website widerspiegeln der </w:t>
      </w:r>
      <w:r w:rsidR="00D420C6">
        <w:rPr>
          <w:rFonts w:ascii="Arial" w:eastAsia="Arial" w:hAnsi="Arial" w:cs="Arial"/>
          <w:lang w:val="de-DE"/>
        </w:rPr>
        <w:t>strategischen Ausrichtung.</w:t>
      </w:r>
      <w:r w:rsidR="00F36A10">
        <w:rPr>
          <w:rFonts w:ascii="Arial" w:eastAsia="Arial" w:hAnsi="Arial" w:cs="Arial"/>
          <w:lang w:val="de-DE"/>
        </w:rPr>
        <w:t xml:space="preserve"> Das </w:t>
      </w:r>
      <w:r w:rsidR="004460A2">
        <w:rPr>
          <w:rFonts w:ascii="Arial" w:eastAsia="Arial" w:hAnsi="Arial" w:cs="Arial"/>
          <w:lang w:val="de-DE"/>
        </w:rPr>
        <w:t xml:space="preserve">Geschäftsmodell der Firma baut sich </w:t>
      </w:r>
      <w:r w:rsidR="00DD759B">
        <w:rPr>
          <w:rFonts w:ascii="Arial" w:eastAsia="Arial" w:hAnsi="Arial" w:cs="Arial"/>
          <w:lang w:val="de-DE"/>
        </w:rPr>
        <w:t xml:space="preserve">auf vier Säulen auf, </w:t>
      </w:r>
      <w:r w:rsidR="007C76B5">
        <w:rPr>
          <w:rFonts w:ascii="Arial" w:eastAsia="Arial" w:hAnsi="Arial" w:cs="Arial"/>
          <w:lang w:val="de-DE"/>
        </w:rPr>
        <w:t>nämlich:</w:t>
      </w:r>
    </w:p>
    <w:p w:rsidR="007C76B5" w:rsidRDefault="007C76B5" w:rsidP="007C76B5">
      <w:pPr>
        <w:pStyle w:val="Listenabsatz"/>
        <w:numPr>
          <w:ilvl w:val="0"/>
          <w:numId w:val="5"/>
        </w:numPr>
        <w:spacing w:before="100" w:beforeAutospacing="1" w:after="100" w:afterAutospacing="1"/>
        <w:jc w:val="both"/>
        <w:rPr>
          <w:rFonts w:ascii="Arial" w:eastAsia="Arial" w:hAnsi="Arial" w:cs="Arial"/>
          <w:lang w:val="de-DE"/>
        </w:rPr>
      </w:pPr>
      <w:r>
        <w:rPr>
          <w:rFonts w:ascii="Arial" w:eastAsia="Arial" w:hAnsi="Arial" w:cs="Arial"/>
          <w:lang w:val="de-DE"/>
        </w:rPr>
        <w:t>Katalogprodukte</w:t>
      </w:r>
      <w:r w:rsidR="002D33D6">
        <w:rPr>
          <w:rFonts w:ascii="Arial" w:eastAsia="Arial" w:hAnsi="Arial" w:cs="Arial"/>
          <w:lang w:val="de-DE"/>
        </w:rPr>
        <w:t>, insbesondere Motoren</w:t>
      </w:r>
    </w:p>
    <w:p w:rsidR="007C76B5" w:rsidRDefault="007C76B5" w:rsidP="007C76B5">
      <w:pPr>
        <w:pStyle w:val="Listenabsatz"/>
        <w:numPr>
          <w:ilvl w:val="0"/>
          <w:numId w:val="5"/>
        </w:numPr>
        <w:spacing w:before="100" w:beforeAutospacing="1" w:after="100" w:afterAutospacing="1"/>
        <w:jc w:val="both"/>
        <w:rPr>
          <w:rFonts w:ascii="Arial" w:eastAsia="Arial" w:hAnsi="Arial" w:cs="Arial"/>
          <w:lang w:val="de-DE"/>
        </w:rPr>
      </w:pPr>
      <w:r>
        <w:rPr>
          <w:rFonts w:ascii="Arial" w:eastAsia="Arial" w:hAnsi="Arial" w:cs="Arial"/>
          <w:lang w:val="de-DE"/>
        </w:rPr>
        <w:t>Individualprodukte</w:t>
      </w:r>
    </w:p>
    <w:p w:rsidR="007C76B5" w:rsidRDefault="007C76B5" w:rsidP="007C76B5">
      <w:pPr>
        <w:pStyle w:val="Listenabsatz"/>
        <w:numPr>
          <w:ilvl w:val="0"/>
          <w:numId w:val="5"/>
        </w:numPr>
        <w:spacing w:before="100" w:beforeAutospacing="1" w:after="100" w:afterAutospacing="1"/>
        <w:jc w:val="both"/>
        <w:rPr>
          <w:rFonts w:ascii="Arial" w:eastAsia="Arial" w:hAnsi="Arial" w:cs="Arial"/>
          <w:lang w:val="de-DE"/>
        </w:rPr>
      </w:pPr>
      <w:r>
        <w:rPr>
          <w:rFonts w:ascii="Arial" w:eastAsia="Arial" w:hAnsi="Arial" w:cs="Arial"/>
          <w:lang w:val="de-DE"/>
        </w:rPr>
        <w:t>Engineering und IPR</w:t>
      </w:r>
    </w:p>
    <w:p w:rsidR="00E7204A" w:rsidRPr="007C76B5" w:rsidRDefault="007C76B5" w:rsidP="007C76B5">
      <w:pPr>
        <w:pStyle w:val="Listenabsatz"/>
        <w:numPr>
          <w:ilvl w:val="0"/>
          <w:numId w:val="5"/>
        </w:numPr>
        <w:spacing w:before="100" w:beforeAutospacing="1" w:after="100" w:afterAutospacing="1"/>
        <w:jc w:val="both"/>
        <w:rPr>
          <w:rFonts w:ascii="Arial" w:eastAsia="Arial" w:hAnsi="Arial" w:cs="Arial"/>
          <w:lang w:val="de-DE"/>
        </w:rPr>
      </w:pPr>
      <w:r>
        <w:rPr>
          <w:rFonts w:ascii="Arial" w:eastAsia="Arial" w:hAnsi="Arial" w:cs="Arial"/>
          <w:lang w:val="de-DE"/>
        </w:rPr>
        <w:t xml:space="preserve">Vertrieb und Support von </w:t>
      </w:r>
      <w:r w:rsidR="00F36A10" w:rsidRPr="007C76B5">
        <w:rPr>
          <w:rFonts w:ascii="Arial" w:eastAsia="Arial" w:hAnsi="Arial" w:cs="Arial"/>
          <w:lang w:val="de-DE"/>
        </w:rPr>
        <w:t>CAE Software</w:t>
      </w:r>
    </w:p>
    <w:p w:rsidR="00F36A10" w:rsidRDefault="00F36A10" w:rsidP="00E7204A">
      <w:pPr>
        <w:spacing w:before="100" w:beforeAutospacing="1" w:after="100" w:afterAutospacing="1"/>
        <w:jc w:val="both"/>
        <w:rPr>
          <w:rFonts w:ascii="Arial" w:eastAsia="Arial" w:hAnsi="Arial" w:cs="Arial"/>
          <w:lang w:val="de-DE"/>
        </w:rPr>
      </w:pPr>
      <w:r w:rsidRPr="00F36A10">
        <w:rPr>
          <w:rFonts w:ascii="Arial" w:eastAsia="Arial" w:hAnsi="Arial" w:cs="Arial"/>
          <w:b/>
          <w:u w:val="single"/>
          <w:lang w:val="de-DE"/>
        </w:rPr>
        <w:t>Katalogprodukte:</w:t>
      </w:r>
      <w:r>
        <w:rPr>
          <w:rFonts w:ascii="Arial" w:eastAsia="Arial" w:hAnsi="Arial" w:cs="Arial"/>
          <w:b/>
          <w:u w:val="single"/>
          <w:lang w:val="de-DE"/>
        </w:rPr>
        <w:br/>
      </w:r>
      <w:r w:rsidR="00DD759B">
        <w:rPr>
          <w:rFonts w:ascii="Arial" w:eastAsia="Arial" w:hAnsi="Arial" w:cs="Arial"/>
          <w:lang w:val="de-DE"/>
        </w:rPr>
        <w:t>Im Bereich der Katalogprodukte</w:t>
      </w:r>
      <w:r>
        <w:rPr>
          <w:rFonts w:ascii="Arial" w:eastAsia="Arial" w:hAnsi="Arial" w:cs="Arial"/>
          <w:lang w:val="de-DE"/>
        </w:rPr>
        <w:t xml:space="preserve"> haben </w:t>
      </w:r>
      <w:r w:rsidR="00F06019">
        <w:rPr>
          <w:rFonts w:ascii="Arial" w:eastAsia="Arial" w:hAnsi="Arial" w:cs="Arial"/>
          <w:lang w:val="de-DE"/>
        </w:rPr>
        <w:t>MACCON</w:t>
      </w:r>
      <w:r>
        <w:rPr>
          <w:rFonts w:ascii="Arial" w:eastAsia="Arial" w:hAnsi="Arial" w:cs="Arial"/>
          <w:lang w:val="de-DE"/>
        </w:rPr>
        <w:t xml:space="preserve"> </w:t>
      </w:r>
      <w:r w:rsidR="00E3006C">
        <w:rPr>
          <w:rFonts w:ascii="Arial" w:eastAsia="Arial" w:hAnsi="Arial" w:cs="Arial"/>
          <w:lang w:val="de-DE"/>
        </w:rPr>
        <w:t>den Schwerpunkt deutlich auf Motoren gelegt</w:t>
      </w:r>
      <w:r w:rsidR="00747A0F">
        <w:rPr>
          <w:rFonts w:ascii="Arial" w:eastAsia="Arial" w:hAnsi="Arial" w:cs="Arial"/>
          <w:lang w:val="de-DE"/>
        </w:rPr>
        <w:t>, der Ausgangspunkt der meisten Fac</w:t>
      </w:r>
      <w:r w:rsidR="00F06019">
        <w:rPr>
          <w:rFonts w:ascii="Arial" w:eastAsia="Arial" w:hAnsi="Arial" w:cs="Arial"/>
          <w:lang w:val="de-DE"/>
        </w:rPr>
        <w:t>hgespräche mit den Interesse</w:t>
      </w:r>
      <w:r w:rsidR="00747A0F">
        <w:rPr>
          <w:rFonts w:ascii="Arial" w:eastAsia="Arial" w:hAnsi="Arial" w:cs="Arial"/>
          <w:lang w:val="de-DE"/>
        </w:rPr>
        <w:t>nten</w:t>
      </w:r>
      <w:r w:rsidR="00E3006C">
        <w:rPr>
          <w:rFonts w:ascii="Arial" w:eastAsia="Arial" w:hAnsi="Arial" w:cs="Arial"/>
          <w:lang w:val="de-DE"/>
        </w:rPr>
        <w:t xml:space="preserve">. </w:t>
      </w:r>
      <w:r w:rsidR="00F06019">
        <w:rPr>
          <w:rFonts w:ascii="Arial" w:eastAsia="Arial" w:hAnsi="Arial" w:cs="Arial"/>
          <w:lang w:val="de-DE"/>
        </w:rPr>
        <w:t>Das</w:t>
      </w:r>
      <w:r>
        <w:rPr>
          <w:rFonts w:ascii="Arial" w:eastAsia="Arial" w:hAnsi="Arial" w:cs="Arial"/>
          <w:lang w:val="de-DE"/>
        </w:rPr>
        <w:t xml:space="preserve"> </w:t>
      </w:r>
      <w:r w:rsidR="00747A0F">
        <w:rPr>
          <w:rFonts w:ascii="Arial" w:eastAsia="Arial" w:hAnsi="Arial" w:cs="Arial"/>
          <w:lang w:val="de-DE"/>
        </w:rPr>
        <w:t>Motora</w:t>
      </w:r>
      <w:r>
        <w:rPr>
          <w:rFonts w:ascii="Arial" w:eastAsia="Arial" w:hAnsi="Arial" w:cs="Arial"/>
          <w:lang w:val="de-DE"/>
        </w:rPr>
        <w:t xml:space="preserve">ngebot </w:t>
      </w:r>
      <w:r w:rsidR="00F06019">
        <w:rPr>
          <w:rFonts w:ascii="Arial" w:eastAsia="Arial" w:hAnsi="Arial" w:cs="Arial"/>
          <w:lang w:val="de-DE"/>
        </w:rPr>
        <w:t>wurde</w:t>
      </w:r>
      <w:r w:rsidR="00E3006C">
        <w:rPr>
          <w:rFonts w:ascii="Arial" w:eastAsia="Arial" w:hAnsi="Arial" w:cs="Arial"/>
          <w:lang w:val="de-DE"/>
        </w:rPr>
        <w:t xml:space="preserve"> </w:t>
      </w:r>
      <w:r>
        <w:rPr>
          <w:rFonts w:ascii="Arial" w:eastAsia="Arial" w:hAnsi="Arial" w:cs="Arial"/>
          <w:lang w:val="de-DE"/>
        </w:rPr>
        <w:t xml:space="preserve">deutlich ausgeweitet und </w:t>
      </w:r>
      <w:r w:rsidR="00262FF9">
        <w:rPr>
          <w:rFonts w:ascii="Arial" w:eastAsia="Arial" w:hAnsi="Arial" w:cs="Arial"/>
          <w:lang w:val="de-DE"/>
        </w:rPr>
        <w:t xml:space="preserve">dieses </w:t>
      </w:r>
      <w:r>
        <w:rPr>
          <w:rFonts w:ascii="Arial" w:eastAsia="Arial" w:hAnsi="Arial" w:cs="Arial"/>
          <w:lang w:val="de-DE"/>
        </w:rPr>
        <w:t>auf der Website</w:t>
      </w:r>
      <w:r w:rsidR="00F06019">
        <w:rPr>
          <w:rFonts w:ascii="Arial" w:eastAsia="Arial" w:hAnsi="Arial" w:cs="Arial"/>
          <w:lang w:val="de-DE"/>
        </w:rPr>
        <w:t xml:space="preserve"> zwecks Anschaulichkeit</w:t>
      </w:r>
      <w:r>
        <w:rPr>
          <w:rFonts w:ascii="Arial" w:eastAsia="Arial" w:hAnsi="Arial" w:cs="Arial"/>
          <w:lang w:val="de-DE"/>
        </w:rPr>
        <w:t xml:space="preserve"> in fünf Kategorien aufgeteilt. Zu</w:t>
      </w:r>
      <w:r w:rsidR="00262FF9">
        <w:rPr>
          <w:rFonts w:ascii="Arial" w:eastAsia="Arial" w:hAnsi="Arial" w:cs="Arial"/>
          <w:lang w:val="de-DE"/>
        </w:rPr>
        <w:t xml:space="preserve"> den jüngsten Ergän</w:t>
      </w:r>
      <w:r w:rsidR="002D33D6">
        <w:rPr>
          <w:rFonts w:ascii="Arial" w:eastAsia="Arial" w:hAnsi="Arial" w:cs="Arial"/>
          <w:lang w:val="de-DE"/>
        </w:rPr>
        <w:t xml:space="preserve">zungen </w:t>
      </w:r>
      <w:r w:rsidR="00262FF9">
        <w:rPr>
          <w:rFonts w:ascii="Arial" w:eastAsia="Arial" w:hAnsi="Arial" w:cs="Arial"/>
          <w:lang w:val="de-DE"/>
        </w:rPr>
        <w:t>gehören z</w:t>
      </w:r>
      <w:r>
        <w:rPr>
          <w:rFonts w:ascii="Arial" w:eastAsia="Arial" w:hAnsi="Arial" w:cs="Arial"/>
          <w:lang w:val="de-DE"/>
        </w:rPr>
        <w:t>.B.</w:t>
      </w:r>
    </w:p>
    <w:p w:rsidR="00F36A10" w:rsidRDefault="00F06019" w:rsidP="00F36A10">
      <w:pPr>
        <w:pStyle w:val="Listenabsatz"/>
        <w:numPr>
          <w:ilvl w:val="0"/>
          <w:numId w:val="4"/>
        </w:numPr>
        <w:spacing w:before="100" w:beforeAutospacing="1" w:after="100" w:afterAutospacing="1"/>
        <w:jc w:val="both"/>
        <w:rPr>
          <w:rFonts w:ascii="Arial" w:eastAsia="Arial" w:hAnsi="Arial" w:cs="Arial"/>
          <w:lang w:val="de-DE"/>
        </w:rPr>
      </w:pPr>
      <w:r>
        <w:rPr>
          <w:rFonts w:ascii="Arial" w:eastAsia="Arial" w:hAnsi="Arial" w:cs="Arial"/>
          <w:lang w:val="de-DE"/>
        </w:rPr>
        <w:t>e</w:t>
      </w:r>
      <w:r w:rsidR="00EE6362">
        <w:rPr>
          <w:rFonts w:ascii="Arial" w:eastAsia="Arial" w:hAnsi="Arial" w:cs="Arial"/>
          <w:lang w:val="de-DE"/>
        </w:rPr>
        <w:t>isenlose,</w:t>
      </w:r>
      <w:r w:rsidR="00F36A10">
        <w:rPr>
          <w:rFonts w:ascii="Arial" w:eastAsia="Arial" w:hAnsi="Arial" w:cs="Arial"/>
          <w:lang w:val="de-DE"/>
        </w:rPr>
        <w:t xml:space="preserve"> rotatorische Motoren</w:t>
      </w:r>
    </w:p>
    <w:p w:rsidR="00F36A10" w:rsidRDefault="00F36A10" w:rsidP="00F36A10">
      <w:pPr>
        <w:pStyle w:val="Listenabsatz"/>
        <w:numPr>
          <w:ilvl w:val="0"/>
          <w:numId w:val="4"/>
        </w:numPr>
        <w:spacing w:before="100" w:beforeAutospacing="1" w:after="100" w:afterAutospacing="1"/>
        <w:jc w:val="both"/>
        <w:rPr>
          <w:rFonts w:ascii="Arial" w:eastAsia="Arial" w:hAnsi="Arial" w:cs="Arial"/>
          <w:lang w:val="de-DE"/>
        </w:rPr>
      </w:pPr>
      <w:r>
        <w:rPr>
          <w:rFonts w:ascii="Arial" w:eastAsia="Arial" w:hAnsi="Arial" w:cs="Arial"/>
          <w:lang w:val="de-DE"/>
        </w:rPr>
        <w:t>Linearmotoren als Bausatz</w:t>
      </w:r>
    </w:p>
    <w:p w:rsidR="00F36A10" w:rsidRDefault="00262FF9" w:rsidP="00F36A10">
      <w:pPr>
        <w:pStyle w:val="Listenabsatz"/>
        <w:numPr>
          <w:ilvl w:val="0"/>
          <w:numId w:val="4"/>
        </w:numPr>
        <w:spacing w:before="100" w:beforeAutospacing="1" w:after="100" w:afterAutospacing="1"/>
        <w:jc w:val="both"/>
        <w:rPr>
          <w:rFonts w:ascii="Arial" w:eastAsia="Arial" w:hAnsi="Arial" w:cs="Arial"/>
          <w:lang w:val="de-DE"/>
        </w:rPr>
      </w:pPr>
      <w:r>
        <w:rPr>
          <w:rFonts w:ascii="Arial" w:eastAsia="Arial" w:hAnsi="Arial" w:cs="Arial"/>
          <w:lang w:val="de-DE"/>
        </w:rPr>
        <w:t>Miniaturmotoren mit ultra-</w:t>
      </w:r>
      <w:r w:rsidR="00F36A10">
        <w:rPr>
          <w:rFonts w:ascii="Arial" w:eastAsia="Arial" w:hAnsi="Arial" w:cs="Arial"/>
          <w:lang w:val="de-DE"/>
        </w:rPr>
        <w:t>hoher Drehzahl (500.000 U/min)</w:t>
      </w:r>
    </w:p>
    <w:p w:rsidR="00E875D8" w:rsidRDefault="00262FF9" w:rsidP="00262FF9">
      <w:pPr>
        <w:spacing w:before="100" w:beforeAutospacing="1" w:after="100" w:afterAutospacing="1"/>
        <w:jc w:val="both"/>
        <w:rPr>
          <w:rFonts w:ascii="Arial" w:eastAsia="Arial" w:hAnsi="Arial" w:cs="Arial"/>
          <w:lang w:val="de-DE"/>
        </w:rPr>
      </w:pPr>
      <w:r>
        <w:rPr>
          <w:rFonts w:ascii="Arial" w:eastAsia="Arial" w:hAnsi="Arial" w:cs="Arial"/>
          <w:lang w:val="de-DE"/>
        </w:rPr>
        <w:t xml:space="preserve">Zum </w:t>
      </w:r>
      <w:r w:rsidR="00E875D8">
        <w:rPr>
          <w:rFonts w:ascii="Arial" w:eastAsia="Arial" w:hAnsi="Arial" w:cs="Arial"/>
          <w:lang w:val="de-DE"/>
        </w:rPr>
        <w:t>Antreiben und Steuern</w:t>
      </w:r>
      <w:r>
        <w:rPr>
          <w:rFonts w:ascii="Arial" w:eastAsia="Arial" w:hAnsi="Arial" w:cs="Arial"/>
          <w:lang w:val="de-DE"/>
        </w:rPr>
        <w:t xml:space="preserve"> </w:t>
      </w:r>
      <w:r w:rsidR="00F06019">
        <w:rPr>
          <w:rFonts w:ascii="Arial" w:eastAsia="Arial" w:hAnsi="Arial" w:cs="Arial"/>
          <w:lang w:val="de-DE"/>
        </w:rPr>
        <w:t>der</w:t>
      </w:r>
      <w:r>
        <w:rPr>
          <w:rFonts w:ascii="Arial" w:eastAsia="Arial" w:hAnsi="Arial" w:cs="Arial"/>
          <w:lang w:val="de-DE"/>
        </w:rPr>
        <w:t xml:space="preserve"> Motoren</w:t>
      </w:r>
      <w:r w:rsidR="00F06019">
        <w:rPr>
          <w:rFonts w:ascii="Arial" w:eastAsia="Arial" w:hAnsi="Arial" w:cs="Arial"/>
          <w:lang w:val="de-DE"/>
        </w:rPr>
        <w:t xml:space="preserve"> bietet MACCON</w:t>
      </w:r>
      <w:r w:rsidR="00E875D8">
        <w:rPr>
          <w:rFonts w:ascii="Arial" w:eastAsia="Arial" w:hAnsi="Arial" w:cs="Arial"/>
          <w:lang w:val="de-DE"/>
        </w:rPr>
        <w:t xml:space="preserve"> </w:t>
      </w:r>
      <w:r w:rsidR="00EE6362">
        <w:rPr>
          <w:rFonts w:ascii="Arial" w:eastAsia="Arial" w:hAnsi="Arial" w:cs="Arial"/>
          <w:lang w:val="de-DE"/>
        </w:rPr>
        <w:t xml:space="preserve">auch </w:t>
      </w:r>
      <w:r w:rsidR="00F06019">
        <w:rPr>
          <w:rFonts w:ascii="Arial" w:eastAsia="Arial" w:hAnsi="Arial" w:cs="Arial"/>
          <w:lang w:val="de-DE"/>
        </w:rPr>
        <w:t>Regler, Encoder</w:t>
      </w:r>
      <w:r w:rsidR="00747A0F">
        <w:rPr>
          <w:rFonts w:ascii="Arial" w:eastAsia="Arial" w:hAnsi="Arial" w:cs="Arial"/>
          <w:lang w:val="de-DE"/>
        </w:rPr>
        <w:t>, Drehkupplungen</w:t>
      </w:r>
      <w:r w:rsidR="00E875D8">
        <w:rPr>
          <w:rFonts w:ascii="Arial" w:eastAsia="Arial" w:hAnsi="Arial" w:cs="Arial"/>
          <w:lang w:val="de-DE"/>
        </w:rPr>
        <w:t xml:space="preserve"> und </w:t>
      </w:r>
      <w:r w:rsidR="00747A0F">
        <w:rPr>
          <w:rFonts w:ascii="Arial" w:eastAsia="Arial" w:hAnsi="Arial" w:cs="Arial"/>
          <w:lang w:val="de-DE"/>
        </w:rPr>
        <w:t>umfangreiches</w:t>
      </w:r>
      <w:r w:rsidR="00E875D8">
        <w:rPr>
          <w:rFonts w:ascii="Arial" w:eastAsia="Arial" w:hAnsi="Arial" w:cs="Arial"/>
          <w:lang w:val="de-DE"/>
        </w:rPr>
        <w:t xml:space="preserve"> Zubehör </w:t>
      </w:r>
      <w:r w:rsidR="00275984">
        <w:rPr>
          <w:rFonts w:ascii="Arial" w:eastAsia="Arial" w:hAnsi="Arial" w:cs="Arial"/>
          <w:lang w:val="de-DE"/>
        </w:rPr>
        <w:t xml:space="preserve">von </w:t>
      </w:r>
      <w:r w:rsidR="00F06019">
        <w:rPr>
          <w:rFonts w:ascii="Arial" w:eastAsia="Arial" w:hAnsi="Arial" w:cs="Arial"/>
          <w:lang w:val="de-DE"/>
        </w:rPr>
        <w:t>den</w:t>
      </w:r>
      <w:r w:rsidR="00275984">
        <w:rPr>
          <w:rFonts w:ascii="Arial" w:eastAsia="Arial" w:hAnsi="Arial" w:cs="Arial"/>
          <w:lang w:val="de-DE"/>
        </w:rPr>
        <w:t xml:space="preserve"> Herstellerpartnern </w:t>
      </w:r>
      <w:r w:rsidR="00E875D8">
        <w:rPr>
          <w:rFonts w:ascii="Arial" w:eastAsia="Arial" w:hAnsi="Arial" w:cs="Arial"/>
          <w:lang w:val="de-DE"/>
        </w:rPr>
        <w:t xml:space="preserve">an. </w:t>
      </w:r>
      <w:r w:rsidR="00EE6362">
        <w:rPr>
          <w:rFonts w:ascii="Arial" w:eastAsia="Arial" w:hAnsi="Arial" w:cs="Arial"/>
          <w:lang w:val="de-DE"/>
        </w:rPr>
        <w:t>MACCON liefert alle</w:t>
      </w:r>
      <w:r w:rsidR="00991262">
        <w:rPr>
          <w:rFonts w:ascii="Arial" w:eastAsia="Arial" w:hAnsi="Arial" w:cs="Arial"/>
          <w:lang w:val="de-DE"/>
        </w:rPr>
        <w:t>s rund um die Motorachse.</w:t>
      </w:r>
    </w:p>
    <w:p w:rsidR="00991262" w:rsidRDefault="00991262" w:rsidP="00991262">
      <w:pPr>
        <w:spacing w:before="39" w:line="220" w:lineRule="exact"/>
        <w:ind w:right="229"/>
        <w:rPr>
          <w:rFonts w:ascii="Arial" w:eastAsia="Arial" w:hAnsi="Arial" w:cs="Arial"/>
          <w:lang w:val="de-DE"/>
        </w:rPr>
      </w:pPr>
      <w:r>
        <w:rPr>
          <w:rFonts w:ascii="Arial" w:eastAsia="Arial" w:hAnsi="Arial" w:cs="Arial"/>
          <w:lang w:val="de-DE"/>
        </w:rPr>
        <w:t>Unter de</w:t>
      </w:r>
      <w:r w:rsidR="00747A0F">
        <w:rPr>
          <w:rFonts w:ascii="Arial" w:eastAsia="Arial" w:hAnsi="Arial" w:cs="Arial"/>
          <w:lang w:val="de-DE"/>
        </w:rPr>
        <w:t>r</w:t>
      </w:r>
      <w:r w:rsidR="009F5AE3">
        <w:rPr>
          <w:rFonts w:ascii="Arial" w:eastAsia="Arial" w:hAnsi="Arial" w:cs="Arial"/>
          <w:lang w:val="de-DE"/>
        </w:rPr>
        <w:t xml:space="preserve"> neuen Website-R</w:t>
      </w:r>
      <w:r>
        <w:rPr>
          <w:rFonts w:ascii="Arial" w:eastAsia="Arial" w:hAnsi="Arial" w:cs="Arial"/>
          <w:lang w:val="de-DE"/>
        </w:rPr>
        <w:t>ubrik „Anwendungen“ sind einige Case-Studies veröffentlicht</w:t>
      </w:r>
      <w:r w:rsidR="00F06019">
        <w:rPr>
          <w:rFonts w:ascii="Arial" w:eastAsia="Arial" w:hAnsi="Arial" w:cs="Arial"/>
          <w:lang w:val="de-DE"/>
        </w:rPr>
        <w:t xml:space="preserve"> worden</w:t>
      </w:r>
      <w:r w:rsidR="0059071F">
        <w:rPr>
          <w:rFonts w:ascii="Arial" w:eastAsia="Arial" w:hAnsi="Arial" w:cs="Arial"/>
          <w:lang w:val="de-DE"/>
        </w:rPr>
        <w:t>, die</w:t>
      </w:r>
      <w:r w:rsidR="00F8314F">
        <w:rPr>
          <w:rFonts w:ascii="Arial" w:eastAsia="Arial" w:hAnsi="Arial" w:cs="Arial"/>
          <w:lang w:val="de-DE"/>
        </w:rPr>
        <w:t xml:space="preserve"> </w:t>
      </w:r>
      <w:r w:rsidR="00F06019">
        <w:rPr>
          <w:rFonts w:ascii="Arial" w:eastAsia="Arial" w:hAnsi="Arial" w:cs="Arial"/>
          <w:lang w:val="de-DE"/>
        </w:rPr>
        <w:t>veranschaulichen</w:t>
      </w:r>
      <w:r w:rsidR="004460A2">
        <w:rPr>
          <w:rFonts w:ascii="Arial" w:eastAsia="Arial" w:hAnsi="Arial" w:cs="Arial"/>
          <w:lang w:val="de-DE"/>
        </w:rPr>
        <w:t>,</w:t>
      </w:r>
      <w:r w:rsidR="0059071F">
        <w:rPr>
          <w:rFonts w:ascii="Arial" w:eastAsia="Arial" w:hAnsi="Arial" w:cs="Arial"/>
          <w:lang w:val="de-DE"/>
        </w:rPr>
        <w:t xml:space="preserve"> wie </w:t>
      </w:r>
      <w:r w:rsidR="00F06019">
        <w:rPr>
          <w:rFonts w:ascii="Arial" w:eastAsia="Arial" w:hAnsi="Arial" w:cs="Arial"/>
          <w:lang w:val="de-DE"/>
        </w:rPr>
        <w:t>die</w:t>
      </w:r>
      <w:r w:rsidR="00F8314F">
        <w:rPr>
          <w:rFonts w:ascii="Arial" w:eastAsia="Arial" w:hAnsi="Arial" w:cs="Arial"/>
          <w:lang w:val="de-DE"/>
        </w:rPr>
        <w:t xml:space="preserve"> </w:t>
      </w:r>
      <w:r w:rsidR="00747A0F">
        <w:rPr>
          <w:rFonts w:ascii="Arial" w:eastAsia="Arial" w:hAnsi="Arial" w:cs="Arial"/>
          <w:lang w:val="de-DE"/>
        </w:rPr>
        <w:t>antriebstechnischen Komponenten</w:t>
      </w:r>
      <w:r w:rsidR="00F06019">
        <w:rPr>
          <w:rFonts w:ascii="Arial" w:eastAsia="Arial" w:hAnsi="Arial" w:cs="Arial"/>
          <w:lang w:val="de-DE"/>
        </w:rPr>
        <w:t xml:space="preserve"> von MACCON</w:t>
      </w:r>
      <w:r>
        <w:rPr>
          <w:rFonts w:ascii="Arial" w:eastAsia="Arial" w:hAnsi="Arial" w:cs="Arial"/>
          <w:lang w:val="de-DE"/>
        </w:rPr>
        <w:t xml:space="preserve"> bei </w:t>
      </w:r>
      <w:r w:rsidR="00D84DA8">
        <w:rPr>
          <w:rFonts w:ascii="Arial" w:eastAsia="Arial" w:hAnsi="Arial" w:cs="Arial"/>
          <w:lang w:val="de-DE"/>
        </w:rPr>
        <w:t>den unterschiedlichsten</w:t>
      </w:r>
      <w:r>
        <w:rPr>
          <w:rFonts w:ascii="Arial" w:eastAsia="Arial" w:hAnsi="Arial" w:cs="Arial"/>
          <w:lang w:val="de-DE"/>
        </w:rPr>
        <w:t xml:space="preserve"> Maschinen und Applikationen </w:t>
      </w:r>
      <w:r w:rsidR="00747A0F">
        <w:rPr>
          <w:rFonts w:ascii="Arial" w:eastAsia="Arial" w:hAnsi="Arial" w:cs="Arial"/>
          <w:lang w:val="de-DE"/>
        </w:rPr>
        <w:t xml:space="preserve">innovativ </w:t>
      </w:r>
      <w:r>
        <w:rPr>
          <w:rFonts w:ascii="Arial" w:eastAsia="Arial" w:hAnsi="Arial" w:cs="Arial"/>
          <w:lang w:val="de-DE"/>
        </w:rPr>
        <w:t>eingesetzt w</w:t>
      </w:r>
      <w:r w:rsidR="009F5AE3">
        <w:rPr>
          <w:rFonts w:ascii="Arial" w:eastAsia="Arial" w:hAnsi="Arial" w:cs="Arial"/>
          <w:lang w:val="de-DE"/>
        </w:rPr>
        <w:t>u</w:t>
      </w:r>
      <w:r>
        <w:rPr>
          <w:rFonts w:ascii="Arial" w:eastAsia="Arial" w:hAnsi="Arial" w:cs="Arial"/>
          <w:lang w:val="de-DE"/>
        </w:rPr>
        <w:t>r</w:t>
      </w:r>
      <w:r w:rsidR="00D84DA8">
        <w:rPr>
          <w:rFonts w:ascii="Arial" w:eastAsia="Arial" w:hAnsi="Arial" w:cs="Arial"/>
          <w:lang w:val="de-DE"/>
        </w:rPr>
        <w:t>den</w:t>
      </w:r>
      <w:r>
        <w:rPr>
          <w:rFonts w:ascii="Arial" w:eastAsia="Arial" w:hAnsi="Arial" w:cs="Arial"/>
          <w:lang w:val="de-DE"/>
        </w:rPr>
        <w:t xml:space="preserve">. </w:t>
      </w:r>
    </w:p>
    <w:p w:rsidR="00F06019" w:rsidRDefault="00F06019" w:rsidP="00650E38">
      <w:pPr>
        <w:spacing w:before="100" w:beforeAutospacing="1" w:after="100" w:afterAutospacing="1"/>
        <w:rPr>
          <w:rFonts w:ascii="Arial" w:eastAsia="Arial" w:hAnsi="Arial" w:cs="Arial"/>
          <w:b/>
          <w:u w:val="single"/>
          <w:lang w:val="de-DE"/>
        </w:rPr>
      </w:pPr>
    </w:p>
    <w:p w:rsidR="00655B7B" w:rsidRDefault="00F36A10" w:rsidP="00650E38">
      <w:pPr>
        <w:spacing w:before="100" w:beforeAutospacing="1" w:after="100" w:afterAutospacing="1"/>
        <w:rPr>
          <w:rFonts w:ascii="Arial" w:eastAsia="Arial" w:hAnsi="Arial" w:cs="Arial"/>
          <w:lang w:val="de-DE"/>
        </w:rPr>
      </w:pPr>
      <w:r w:rsidRPr="00F36A10">
        <w:rPr>
          <w:rFonts w:ascii="Arial" w:eastAsia="Arial" w:hAnsi="Arial" w:cs="Arial"/>
          <w:b/>
          <w:u w:val="single"/>
          <w:lang w:val="de-DE"/>
        </w:rPr>
        <w:lastRenderedPageBreak/>
        <w:t>Individualprodukte:</w:t>
      </w:r>
      <w:r>
        <w:rPr>
          <w:rFonts w:ascii="Arial" w:eastAsia="Arial" w:hAnsi="Arial" w:cs="Arial"/>
          <w:b/>
          <w:u w:val="single"/>
          <w:lang w:val="de-DE"/>
        </w:rPr>
        <w:br/>
      </w:r>
      <w:r w:rsidR="00F06019">
        <w:rPr>
          <w:rFonts w:ascii="Arial" w:eastAsia="Arial" w:hAnsi="Arial" w:cs="Arial"/>
          <w:lang w:val="de-DE"/>
        </w:rPr>
        <w:t>MACCON entwickelt</w:t>
      </w:r>
      <w:r w:rsidR="00D13670">
        <w:rPr>
          <w:rFonts w:ascii="Arial" w:eastAsia="Arial" w:hAnsi="Arial" w:cs="Arial"/>
          <w:lang w:val="de-DE"/>
        </w:rPr>
        <w:t xml:space="preserve"> Sonderm</w:t>
      </w:r>
      <w:r w:rsidR="00DD759B">
        <w:rPr>
          <w:rFonts w:ascii="Arial" w:eastAsia="Arial" w:hAnsi="Arial" w:cs="Arial"/>
          <w:lang w:val="de-DE"/>
        </w:rPr>
        <w:t>otoren</w:t>
      </w:r>
      <w:r w:rsidR="00D13670">
        <w:rPr>
          <w:rFonts w:ascii="Arial" w:eastAsia="Arial" w:hAnsi="Arial" w:cs="Arial"/>
          <w:lang w:val="de-DE"/>
        </w:rPr>
        <w:t xml:space="preserve"> genau zu Kundenspezifikation</w:t>
      </w:r>
      <w:r w:rsidR="00DD408A">
        <w:rPr>
          <w:rFonts w:ascii="Arial" w:eastAsia="Arial" w:hAnsi="Arial" w:cs="Arial"/>
          <w:lang w:val="de-DE"/>
        </w:rPr>
        <w:t>; d</w:t>
      </w:r>
      <w:r w:rsidR="00C653AF">
        <w:rPr>
          <w:rFonts w:ascii="Arial" w:eastAsia="Arial" w:hAnsi="Arial" w:cs="Arial"/>
          <w:lang w:val="de-DE"/>
        </w:rPr>
        <w:t>abei setzt</w:t>
      </w:r>
      <w:r w:rsidR="00DD759B">
        <w:rPr>
          <w:rFonts w:ascii="Arial" w:eastAsia="Arial" w:hAnsi="Arial" w:cs="Arial"/>
          <w:lang w:val="de-DE"/>
        </w:rPr>
        <w:t xml:space="preserve"> </w:t>
      </w:r>
      <w:r w:rsidR="00F06019">
        <w:rPr>
          <w:rFonts w:ascii="Arial" w:eastAsia="Arial" w:hAnsi="Arial" w:cs="Arial"/>
          <w:lang w:val="de-DE"/>
        </w:rPr>
        <w:t>die Firma</w:t>
      </w:r>
      <w:r w:rsidR="00DD759B">
        <w:rPr>
          <w:rFonts w:ascii="Arial" w:eastAsia="Arial" w:hAnsi="Arial" w:cs="Arial"/>
          <w:lang w:val="de-DE"/>
        </w:rPr>
        <w:t xml:space="preserve"> au</w:t>
      </w:r>
      <w:r w:rsidR="00C86F9B">
        <w:rPr>
          <w:rFonts w:ascii="Arial" w:eastAsia="Arial" w:hAnsi="Arial" w:cs="Arial"/>
          <w:lang w:val="de-DE"/>
        </w:rPr>
        <w:t>f CAE-Software-Tools</w:t>
      </w:r>
      <w:r w:rsidR="00DD759B">
        <w:rPr>
          <w:rFonts w:ascii="Arial" w:eastAsia="Arial" w:hAnsi="Arial" w:cs="Arial"/>
          <w:lang w:val="de-DE"/>
        </w:rPr>
        <w:t xml:space="preserve"> wie FLUX/MotorCAD/SPEED, sowie auf der langjährigen Erfa</w:t>
      </w:r>
      <w:r w:rsidR="00962E38">
        <w:rPr>
          <w:rFonts w:ascii="Arial" w:eastAsia="Arial" w:hAnsi="Arial" w:cs="Arial"/>
          <w:lang w:val="de-DE"/>
        </w:rPr>
        <w:t xml:space="preserve">hrung </w:t>
      </w:r>
      <w:r w:rsidR="00F06019">
        <w:rPr>
          <w:rFonts w:ascii="Arial" w:eastAsia="Arial" w:hAnsi="Arial" w:cs="Arial"/>
          <w:lang w:val="de-DE"/>
        </w:rPr>
        <w:t>der eigenen</w:t>
      </w:r>
      <w:r w:rsidR="00962E38">
        <w:rPr>
          <w:rFonts w:ascii="Arial" w:eastAsia="Arial" w:hAnsi="Arial" w:cs="Arial"/>
          <w:lang w:val="de-DE"/>
        </w:rPr>
        <w:t xml:space="preserve"> </w:t>
      </w:r>
      <w:r w:rsidR="00D13670">
        <w:rPr>
          <w:rFonts w:ascii="Arial" w:eastAsia="Arial" w:hAnsi="Arial" w:cs="Arial"/>
          <w:lang w:val="de-DE"/>
        </w:rPr>
        <w:t>Ingenieure</w:t>
      </w:r>
      <w:r w:rsidR="00655B7B">
        <w:rPr>
          <w:rFonts w:ascii="Arial" w:eastAsia="Arial" w:hAnsi="Arial" w:cs="Arial"/>
          <w:lang w:val="de-DE"/>
        </w:rPr>
        <w:t>.</w:t>
      </w:r>
      <w:r w:rsidR="00F06019">
        <w:rPr>
          <w:rFonts w:ascii="Arial" w:eastAsia="Arial" w:hAnsi="Arial" w:cs="Arial"/>
          <w:lang w:val="de-DE"/>
        </w:rPr>
        <w:t xml:space="preserve"> </w:t>
      </w:r>
      <w:r w:rsidR="00655B7B">
        <w:rPr>
          <w:rFonts w:ascii="Arial" w:eastAsia="Arial" w:hAnsi="Arial" w:cs="Arial"/>
          <w:lang w:val="de-DE"/>
        </w:rPr>
        <w:t xml:space="preserve">Antriebs- und Steuerungselektronik </w:t>
      </w:r>
      <w:r w:rsidR="00CD6A83">
        <w:rPr>
          <w:rFonts w:ascii="Arial" w:eastAsia="Arial" w:hAnsi="Arial" w:cs="Arial"/>
          <w:lang w:val="de-DE"/>
        </w:rPr>
        <w:t>sowie</w:t>
      </w:r>
      <w:r w:rsidR="00655B7B">
        <w:rPr>
          <w:rFonts w:ascii="Arial" w:eastAsia="Arial" w:hAnsi="Arial" w:cs="Arial"/>
          <w:lang w:val="de-DE"/>
        </w:rPr>
        <w:t xml:space="preserve"> komplette Antriebssysteme werden </w:t>
      </w:r>
      <w:r w:rsidR="00BC39CD">
        <w:rPr>
          <w:rFonts w:ascii="Arial" w:eastAsia="Arial" w:hAnsi="Arial" w:cs="Arial"/>
          <w:lang w:val="de-DE"/>
        </w:rPr>
        <w:t xml:space="preserve">nach Spezifikation entwickelt. </w:t>
      </w:r>
      <w:r w:rsidR="00A108BB">
        <w:rPr>
          <w:rFonts w:ascii="Arial" w:eastAsia="Arial" w:hAnsi="Arial" w:cs="Arial"/>
          <w:lang w:val="de-DE"/>
        </w:rPr>
        <w:t>Bei solchen Entwicklungsprojekten werden oft</w:t>
      </w:r>
      <w:r w:rsidR="00CD6A83">
        <w:rPr>
          <w:rFonts w:ascii="Arial" w:eastAsia="Arial" w:hAnsi="Arial" w:cs="Arial"/>
          <w:lang w:val="de-DE"/>
        </w:rPr>
        <w:t xml:space="preserve"> die</w:t>
      </w:r>
      <w:r w:rsidR="00BC39CD">
        <w:rPr>
          <w:rFonts w:ascii="Arial" w:eastAsia="Arial" w:hAnsi="Arial" w:cs="Arial"/>
          <w:lang w:val="de-DE"/>
        </w:rPr>
        <w:t xml:space="preserve"> technischen</w:t>
      </w:r>
      <w:r w:rsidR="00DD408A">
        <w:rPr>
          <w:rFonts w:ascii="Arial" w:eastAsia="Arial" w:hAnsi="Arial" w:cs="Arial"/>
          <w:lang w:val="de-DE"/>
        </w:rPr>
        <w:t xml:space="preserve"> Vorgaben</w:t>
      </w:r>
      <w:r w:rsidR="00A108BB">
        <w:rPr>
          <w:rFonts w:ascii="Arial" w:eastAsia="Arial" w:hAnsi="Arial" w:cs="Arial"/>
          <w:lang w:val="de-DE"/>
        </w:rPr>
        <w:t xml:space="preserve"> erst</w:t>
      </w:r>
      <w:r w:rsidR="00C86F9B">
        <w:rPr>
          <w:rFonts w:ascii="Arial" w:eastAsia="Arial" w:hAnsi="Arial" w:cs="Arial"/>
          <w:lang w:val="de-DE"/>
        </w:rPr>
        <w:t xml:space="preserve"> gemeinsa</w:t>
      </w:r>
      <w:r w:rsidR="00CD6A83">
        <w:rPr>
          <w:rFonts w:ascii="Arial" w:eastAsia="Arial" w:hAnsi="Arial" w:cs="Arial"/>
          <w:lang w:val="de-DE"/>
        </w:rPr>
        <w:t>m mit dem Kunden erarbeitet</w:t>
      </w:r>
      <w:r w:rsidR="00C86F9B">
        <w:rPr>
          <w:rFonts w:ascii="Arial" w:eastAsia="Arial" w:hAnsi="Arial" w:cs="Arial"/>
          <w:lang w:val="de-DE"/>
        </w:rPr>
        <w:t>.</w:t>
      </w:r>
    </w:p>
    <w:p w:rsidR="0023744D" w:rsidRDefault="00C86F9B" w:rsidP="00650E38">
      <w:pPr>
        <w:spacing w:before="100" w:beforeAutospacing="1" w:after="100" w:afterAutospacing="1"/>
        <w:rPr>
          <w:rFonts w:ascii="Arial" w:eastAsia="Arial" w:hAnsi="Arial" w:cs="Arial"/>
          <w:lang w:val="de-DE"/>
        </w:rPr>
      </w:pPr>
      <w:r>
        <w:rPr>
          <w:rFonts w:ascii="Arial" w:eastAsia="Arial" w:hAnsi="Arial" w:cs="Arial"/>
          <w:lang w:val="de-DE"/>
        </w:rPr>
        <w:t xml:space="preserve">Anschließend </w:t>
      </w:r>
      <w:r w:rsidR="00DD759B">
        <w:rPr>
          <w:rFonts w:ascii="Arial" w:eastAsia="Arial" w:hAnsi="Arial" w:cs="Arial"/>
          <w:lang w:val="de-DE"/>
        </w:rPr>
        <w:t xml:space="preserve">übernimmt </w:t>
      </w:r>
      <w:r>
        <w:rPr>
          <w:rFonts w:ascii="Arial" w:eastAsia="Arial" w:hAnsi="Arial" w:cs="Arial"/>
          <w:lang w:val="de-DE"/>
        </w:rPr>
        <w:t xml:space="preserve">MACCON </w:t>
      </w:r>
      <w:r w:rsidR="00C72F93">
        <w:rPr>
          <w:rFonts w:ascii="Arial" w:eastAsia="Arial" w:hAnsi="Arial" w:cs="Arial"/>
          <w:lang w:val="de-DE"/>
        </w:rPr>
        <w:t xml:space="preserve">für den Kunden </w:t>
      </w:r>
      <w:r w:rsidR="00DD759B">
        <w:rPr>
          <w:rFonts w:ascii="Arial" w:eastAsia="Arial" w:hAnsi="Arial" w:cs="Arial"/>
          <w:lang w:val="de-DE"/>
        </w:rPr>
        <w:t xml:space="preserve">die Fertigung von Prototypen sowie </w:t>
      </w:r>
      <w:r w:rsidR="00A108BB">
        <w:rPr>
          <w:rFonts w:ascii="Arial" w:eastAsia="Arial" w:hAnsi="Arial" w:cs="Arial"/>
          <w:lang w:val="de-DE"/>
        </w:rPr>
        <w:t>der</w:t>
      </w:r>
      <w:r w:rsidR="00C72F93">
        <w:rPr>
          <w:rFonts w:ascii="Arial" w:eastAsia="Arial" w:hAnsi="Arial" w:cs="Arial"/>
          <w:lang w:val="de-DE"/>
        </w:rPr>
        <w:t xml:space="preserve"> Kleinserien</w:t>
      </w:r>
      <w:r w:rsidR="00DD759B">
        <w:rPr>
          <w:rFonts w:ascii="Arial" w:eastAsia="Arial" w:hAnsi="Arial" w:cs="Arial"/>
          <w:lang w:val="de-DE"/>
        </w:rPr>
        <w:t>.</w:t>
      </w:r>
      <w:r w:rsidR="00CD6A83">
        <w:rPr>
          <w:rFonts w:ascii="Arial" w:eastAsia="Arial" w:hAnsi="Arial" w:cs="Arial"/>
          <w:lang w:val="de-DE"/>
        </w:rPr>
        <w:t xml:space="preserve"> </w:t>
      </w:r>
      <w:r w:rsidR="00F06019">
        <w:rPr>
          <w:rFonts w:ascii="Arial" w:eastAsia="Arial" w:hAnsi="Arial" w:cs="Arial"/>
          <w:lang w:val="de-DE"/>
        </w:rPr>
        <w:t>Unter der neuen</w:t>
      </w:r>
      <w:r w:rsidR="00655B7B">
        <w:rPr>
          <w:rFonts w:ascii="Arial" w:eastAsia="Arial" w:hAnsi="Arial" w:cs="Arial"/>
          <w:lang w:val="de-DE"/>
        </w:rPr>
        <w:t xml:space="preserve"> </w:t>
      </w:r>
      <w:r w:rsidR="009F5AE3">
        <w:rPr>
          <w:rFonts w:ascii="Arial" w:eastAsia="Arial" w:hAnsi="Arial" w:cs="Arial"/>
          <w:lang w:val="de-DE"/>
        </w:rPr>
        <w:t xml:space="preserve">Website-Rubrik </w:t>
      </w:r>
      <w:r w:rsidR="00D13670">
        <w:rPr>
          <w:rFonts w:ascii="Arial" w:eastAsia="Arial" w:hAnsi="Arial" w:cs="Arial"/>
          <w:lang w:val="de-DE"/>
        </w:rPr>
        <w:t xml:space="preserve">„Technologien“ </w:t>
      </w:r>
      <w:r w:rsidR="00F06019">
        <w:rPr>
          <w:rFonts w:ascii="Arial" w:eastAsia="Arial" w:hAnsi="Arial" w:cs="Arial"/>
          <w:lang w:val="de-DE"/>
        </w:rPr>
        <w:t>ist das besondere Know-H</w:t>
      </w:r>
      <w:r w:rsidR="00BC39CD">
        <w:rPr>
          <w:rFonts w:ascii="Arial" w:eastAsia="Arial" w:hAnsi="Arial" w:cs="Arial"/>
          <w:lang w:val="de-DE"/>
        </w:rPr>
        <w:t xml:space="preserve">ow </w:t>
      </w:r>
      <w:r w:rsidR="00655B7B">
        <w:rPr>
          <w:rFonts w:ascii="Arial" w:eastAsia="Arial" w:hAnsi="Arial" w:cs="Arial"/>
          <w:lang w:val="de-DE"/>
        </w:rPr>
        <w:t xml:space="preserve">beschrieben, </w:t>
      </w:r>
      <w:r w:rsidR="009F5AE3">
        <w:rPr>
          <w:rFonts w:ascii="Arial" w:eastAsia="Arial" w:hAnsi="Arial" w:cs="Arial"/>
          <w:lang w:val="de-DE"/>
        </w:rPr>
        <w:t xml:space="preserve">das </w:t>
      </w:r>
      <w:r w:rsidR="00CD6A83">
        <w:rPr>
          <w:rFonts w:ascii="Arial" w:eastAsia="Arial" w:hAnsi="Arial" w:cs="Arial"/>
          <w:lang w:val="de-DE"/>
        </w:rPr>
        <w:t xml:space="preserve"> MACCON bei solchen Projekten einbringt</w:t>
      </w:r>
      <w:r w:rsidR="0023744D">
        <w:rPr>
          <w:rFonts w:ascii="Arial" w:eastAsia="Arial" w:hAnsi="Arial" w:cs="Arial"/>
          <w:lang w:val="de-DE"/>
        </w:rPr>
        <w:t>.</w:t>
      </w:r>
    </w:p>
    <w:p w:rsidR="003E7590" w:rsidRDefault="009F5AE3" w:rsidP="00650E38">
      <w:pPr>
        <w:spacing w:before="100" w:beforeAutospacing="1" w:after="100" w:afterAutospacing="1"/>
        <w:rPr>
          <w:rFonts w:ascii="Arial" w:eastAsia="Arial" w:hAnsi="Arial" w:cs="Arial"/>
          <w:lang w:val="de-DE"/>
        </w:rPr>
      </w:pPr>
      <w:r>
        <w:rPr>
          <w:rFonts w:ascii="Arial" w:eastAsia="Arial" w:hAnsi="Arial" w:cs="Arial"/>
          <w:b/>
          <w:u w:val="single"/>
          <w:lang w:val="de-DE"/>
        </w:rPr>
        <w:t>Engineering</w:t>
      </w:r>
      <w:r w:rsidR="00F06019">
        <w:rPr>
          <w:rFonts w:ascii="Arial" w:eastAsia="Arial" w:hAnsi="Arial" w:cs="Arial"/>
          <w:b/>
          <w:u w:val="single"/>
          <w:lang w:val="de-DE"/>
        </w:rPr>
        <w:t xml:space="preserve"> und IPR</w:t>
      </w:r>
      <w:r w:rsidR="00DD759B">
        <w:rPr>
          <w:rFonts w:ascii="Arial" w:eastAsia="Arial" w:hAnsi="Arial" w:cs="Arial"/>
          <w:b/>
          <w:u w:val="single"/>
          <w:lang w:val="de-DE"/>
        </w:rPr>
        <w:br/>
      </w:r>
      <w:r w:rsidR="00962E38">
        <w:rPr>
          <w:rFonts w:ascii="Arial" w:eastAsia="Arial" w:hAnsi="Arial" w:cs="Arial"/>
          <w:lang w:val="de-DE"/>
        </w:rPr>
        <w:t>Es komm</w:t>
      </w:r>
      <w:r w:rsidR="00E36190">
        <w:rPr>
          <w:rFonts w:ascii="Arial" w:eastAsia="Arial" w:hAnsi="Arial" w:cs="Arial"/>
          <w:lang w:val="de-DE"/>
        </w:rPr>
        <w:t xml:space="preserve">t auch vor, dass </w:t>
      </w:r>
      <w:r w:rsidR="00F06019">
        <w:rPr>
          <w:rFonts w:ascii="Arial" w:eastAsia="Arial" w:hAnsi="Arial" w:cs="Arial"/>
          <w:lang w:val="de-DE"/>
        </w:rPr>
        <w:t xml:space="preserve">im Rahmen einer IPR-Lizenzvereinbarung (IPR = „Intellectual Property Rights“) </w:t>
      </w:r>
      <w:r>
        <w:rPr>
          <w:rFonts w:ascii="Arial" w:eastAsia="Arial" w:hAnsi="Arial" w:cs="Arial"/>
          <w:lang w:val="de-DE"/>
        </w:rPr>
        <w:t>solche</w:t>
      </w:r>
      <w:r w:rsidR="005B5A5E">
        <w:rPr>
          <w:rFonts w:ascii="Arial" w:eastAsia="Arial" w:hAnsi="Arial" w:cs="Arial"/>
          <w:lang w:val="de-DE"/>
        </w:rPr>
        <w:t xml:space="preserve"> speziell für den Kunden erarbeiteten</w:t>
      </w:r>
      <w:r w:rsidR="00E36190">
        <w:rPr>
          <w:rFonts w:ascii="Arial" w:eastAsia="Arial" w:hAnsi="Arial" w:cs="Arial"/>
          <w:lang w:val="de-DE"/>
        </w:rPr>
        <w:t xml:space="preserve"> Designs</w:t>
      </w:r>
      <w:r w:rsidR="00F06019">
        <w:rPr>
          <w:rFonts w:ascii="Arial" w:eastAsia="Arial" w:hAnsi="Arial" w:cs="Arial"/>
          <w:lang w:val="de-DE"/>
        </w:rPr>
        <w:t xml:space="preserve"> </w:t>
      </w:r>
      <w:r w:rsidR="00E36190">
        <w:rPr>
          <w:rFonts w:ascii="Arial" w:eastAsia="Arial" w:hAnsi="Arial" w:cs="Arial"/>
          <w:lang w:val="de-DE"/>
        </w:rPr>
        <w:t xml:space="preserve">voll auf </w:t>
      </w:r>
      <w:r w:rsidR="005B5A5E">
        <w:rPr>
          <w:rFonts w:ascii="Arial" w:eastAsia="Arial" w:hAnsi="Arial" w:cs="Arial"/>
          <w:lang w:val="de-DE"/>
        </w:rPr>
        <w:t>ihn</w:t>
      </w:r>
      <w:r w:rsidR="00E36190">
        <w:rPr>
          <w:rFonts w:ascii="Arial" w:eastAsia="Arial" w:hAnsi="Arial" w:cs="Arial"/>
          <w:lang w:val="de-DE"/>
        </w:rPr>
        <w:t xml:space="preserve"> übertragen</w:t>
      </w:r>
      <w:r w:rsidR="005B5A5E">
        <w:rPr>
          <w:rFonts w:ascii="Arial" w:eastAsia="Arial" w:hAnsi="Arial" w:cs="Arial"/>
          <w:lang w:val="de-DE"/>
        </w:rPr>
        <w:t xml:space="preserve"> werden</w:t>
      </w:r>
      <w:r w:rsidR="00F06019">
        <w:rPr>
          <w:rFonts w:ascii="Arial" w:eastAsia="Arial" w:hAnsi="Arial" w:cs="Arial"/>
          <w:lang w:val="de-DE"/>
        </w:rPr>
        <w:t>.</w:t>
      </w:r>
      <w:r w:rsidR="00E36190">
        <w:rPr>
          <w:rFonts w:ascii="Arial" w:eastAsia="Arial" w:hAnsi="Arial" w:cs="Arial"/>
          <w:lang w:val="de-DE"/>
        </w:rPr>
        <w:t xml:space="preserve"> Der K</w:t>
      </w:r>
      <w:r w:rsidR="00A108BB">
        <w:rPr>
          <w:rFonts w:ascii="Arial" w:eastAsia="Arial" w:hAnsi="Arial" w:cs="Arial"/>
          <w:lang w:val="de-DE"/>
        </w:rPr>
        <w:t>unde</w:t>
      </w:r>
      <w:r w:rsidR="003E7590">
        <w:rPr>
          <w:rFonts w:ascii="Arial" w:eastAsia="Arial" w:hAnsi="Arial" w:cs="Arial"/>
          <w:lang w:val="de-DE"/>
        </w:rPr>
        <w:t xml:space="preserve"> </w:t>
      </w:r>
      <w:r w:rsidR="00810BFB">
        <w:rPr>
          <w:rFonts w:ascii="Arial" w:eastAsia="Arial" w:hAnsi="Arial" w:cs="Arial"/>
          <w:lang w:val="de-DE"/>
        </w:rPr>
        <w:t xml:space="preserve">kann nun </w:t>
      </w:r>
      <w:r w:rsidR="00A108BB">
        <w:rPr>
          <w:rFonts w:ascii="Arial" w:eastAsia="Arial" w:hAnsi="Arial" w:cs="Arial"/>
          <w:lang w:val="de-DE"/>
        </w:rPr>
        <w:t>die Großserie</w:t>
      </w:r>
      <w:r>
        <w:rPr>
          <w:rFonts w:ascii="Arial" w:eastAsia="Arial" w:hAnsi="Arial" w:cs="Arial"/>
          <w:lang w:val="de-DE"/>
        </w:rPr>
        <w:t xml:space="preserve"> </w:t>
      </w:r>
      <w:r w:rsidR="003E7590">
        <w:rPr>
          <w:rFonts w:ascii="Arial" w:eastAsia="Arial" w:hAnsi="Arial" w:cs="Arial"/>
          <w:lang w:val="de-DE"/>
        </w:rPr>
        <w:t xml:space="preserve">fertigen und </w:t>
      </w:r>
      <w:r>
        <w:rPr>
          <w:rFonts w:ascii="Arial" w:eastAsia="Arial" w:hAnsi="Arial" w:cs="Arial"/>
          <w:lang w:val="de-DE"/>
        </w:rPr>
        <w:t xml:space="preserve">trotzdem </w:t>
      </w:r>
      <w:r w:rsidR="00A108BB">
        <w:rPr>
          <w:rFonts w:ascii="Arial" w:eastAsia="Arial" w:hAnsi="Arial" w:cs="Arial"/>
          <w:lang w:val="de-DE"/>
        </w:rPr>
        <w:t>nach Bedarf</w:t>
      </w:r>
      <w:r>
        <w:rPr>
          <w:rFonts w:ascii="Arial" w:eastAsia="Arial" w:hAnsi="Arial" w:cs="Arial"/>
          <w:lang w:val="de-DE"/>
        </w:rPr>
        <w:t xml:space="preserve"> jederzeit </w:t>
      </w:r>
      <w:r w:rsidR="005B5A5E">
        <w:rPr>
          <w:rFonts w:ascii="Arial" w:eastAsia="Arial" w:hAnsi="Arial" w:cs="Arial"/>
          <w:lang w:val="de-DE"/>
        </w:rPr>
        <w:t>auf den</w:t>
      </w:r>
      <w:r w:rsidR="003E7590">
        <w:rPr>
          <w:rFonts w:ascii="Arial" w:eastAsia="Arial" w:hAnsi="Arial" w:cs="Arial"/>
          <w:lang w:val="de-DE"/>
        </w:rPr>
        <w:t xml:space="preserve"> technischen Support von MACCON</w:t>
      </w:r>
      <w:r w:rsidR="005B5A5E">
        <w:rPr>
          <w:rFonts w:ascii="Arial" w:eastAsia="Arial" w:hAnsi="Arial" w:cs="Arial"/>
          <w:lang w:val="de-DE"/>
        </w:rPr>
        <w:t xml:space="preserve"> zurückgreifen</w:t>
      </w:r>
      <w:r w:rsidR="003E7590">
        <w:rPr>
          <w:rFonts w:ascii="Arial" w:eastAsia="Arial" w:hAnsi="Arial" w:cs="Arial"/>
          <w:lang w:val="de-DE"/>
        </w:rPr>
        <w:t>.</w:t>
      </w:r>
    </w:p>
    <w:p w:rsidR="00C52AF6" w:rsidRDefault="00C52AF6" w:rsidP="00650E38">
      <w:pPr>
        <w:spacing w:before="100" w:beforeAutospacing="1" w:after="100" w:afterAutospacing="1"/>
        <w:rPr>
          <w:rFonts w:ascii="Arial" w:eastAsia="Arial" w:hAnsi="Arial" w:cs="Arial"/>
          <w:lang w:val="de-DE"/>
        </w:rPr>
      </w:pPr>
      <w:r>
        <w:rPr>
          <w:rFonts w:ascii="Arial" w:eastAsia="Arial" w:hAnsi="Arial" w:cs="Arial"/>
          <w:lang w:val="de-DE"/>
        </w:rPr>
        <w:t xml:space="preserve">Durch die externe Vergabe solcher Designaufgaben </w:t>
      </w:r>
      <w:r w:rsidR="005B5A5E">
        <w:rPr>
          <w:rFonts w:ascii="Arial" w:eastAsia="Arial" w:hAnsi="Arial" w:cs="Arial"/>
          <w:lang w:val="de-DE"/>
        </w:rPr>
        <w:t>verfügt</w:t>
      </w:r>
      <w:r>
        <w:rPr>
          <w:rFonts w:ascii="Arial" w:eastAsia="Arial" w:hAnsi="Arial" w:cs="Arial"/>
          <w:lang w:val="de-DE"/>
        </w:rPr>
        <w:t xml:space="preserve"> der Anwender </w:t>
      </w:r>
      <w:r w:rsidR="00A108BB">
        <w:rPr>
          <w:rFonts w:ascii="Arial" w:eastAsia="Arial" w:hAnsi="Arial" w:cs="Arial"/>
          <w:lang w:val="de-DE"/>
        </w:rPr>
        <w:t xml:space="preserve">immer über </w:t>
      </w:r>
      <w:r w:rsidR="00C40921">
        <w:rPr>
          <w:rFonts w:ascii="Arial" w:eastAsia="Arial" w:hAnsi="Arial" w:cs="Arial"/>
          <w:lang w:val="de-DE"/>
        </w:rPr>
        <w:t>den aktuellen</w:t>
      </w:r>
      <w:r w:rsidR="005B5A5E">
        <w:rPr>
          <w:rFonts w:ascii="Arial" w:eastAsia="Arial" w:hAnsi="Arial" w:cs="Arial"/>
          <w:lang w:val="de-DE"/>
        </w:rPr>
        <w:t xml:space="preserve"> Stand der Technik </w:t>
      </w:r>
      <w:r>
        <w:rPr>
          <w:rFonts w:ascii="Arial" w:eastAsia="Arial" w:hAnsi="Arial" w:cs="Arial"/>
          <w:lang w:val="de-DE"/>
        </w:rPr>
        <w:t xml:space="preserve">und braucht nicht eigene </w:t>
      </w:r>
      <w:r w:rsidR="00810BFB">
        <w:rPr>
          <w:rFonts w:ascii="Arial" w:eastAsia="Arial" w:hAnsi="Arial" w:cs="Arial"/>
          <w:lang w:val="de-DE"/>
        </w:rPr>
        <w:t>Entwickl</w:t>
      </w:r>
      <w:r>
        <w:rPr>
          <w:rFonts w:ascii="Arial" w:eastAsia="Arial" w:hAnsi="Arial" w:cs="Arial"/>
          <w:lang w:val="de-DE"/>
        </w:rPr>
        <w:t>ungskapazitäten vorzuhalten, wenn Sie nicht benötigt werden</w:t>
      </w:r>
      <w:r w:rsidR="00C40921">
        <w:rPr>
          <w:rFonts w:ascii="Arial" w:eastAsia="Arial" w:hAnsi="Arial" w:cs="Arial"/>
          <w:lang w:val="de-DE"/>
        </w:rPr>
        <w:t>.</w:t>
      </w:r>
    </w:p>
    <w:p w:rsidR="00F8314F" w:rsidRDefault="005B5A5E" w:rsidP="005B5A5E">
      <w:pPr>
        <w:spacing w:before="39" w:line="220" w:lineRule="exact"/>
        <w:ind w:right="229"/>
        <w:jc w:val="both"/>
        <w:rPr>
          <w:rFonts w:ascii="Arial" w:eastAsia="Arial" w:hAnsi="Arial" w:cs="Arial"/>
          <w:lang w:val="de-DE"/>
        </w:rPr>
      </w:pPr>
      <w:r>
        <w:rPr>
          <w:rFonts w:ascii="Arial" w:eastAsia="Arial" w:hAnsi="Arial" w:cs="Arial"/>
          <w:lang w:val="de-DE"/>
        </w:rPr>
        <w:t xml:space="preserve">Unter der neuen Website-Rubrik </w:t>
      </w:r>
      <w:r w:rsidR="00F8314F">
        <w:rPr>
          <w:rFonts w:ascii="Arial" w:eastAsia="Arial" w:hAnsi="Arial" w:cs="Arial"/>
          <w:lang w:val="de-DE"/>
        </w:rPr>
        <w:t xml:space="preserve">„Technologien“ </w:t>
      </w:r>
      <w:r>
        <w:rPr>
          <w:rFonts w:ascii="Arial" w:eastAsia="Arial" w:hAnsi="Arial" w:cs="Arial"/>
          <w:lang w:val="de-DE"/>
        </w:rPr>
        <w:t xml:space="preserve">sind einige </w:t>
      </w:r>
      <w:r w:rsidR="00C40921">
        <w:rPr>
          <w:rFonts w:ascii="Arial" w:eastAsia="Arial" w:hAnsi="Arial" w:cs="Arial"/>
          <w:lang w:val="de-DE"/>
        </w:rPr>
        <w:t>Know-H</w:t>
      </w:r>
      <w:r w:rsidR="009F5AE3">
        <w:rPr>
          <w:rFonts w:ascii="Arial" w:eastAsia="Arial" w:hAnsi="Arial" w:cs="Arial"/>
          <w:lang w:val="de-DE"/>
        </w:rPr>
        <w:t>ow-Bereiche</w:t>
      </w:r>
      <w:r>
        <w:rPr>
          <w:rFonts w:ascii="Arial" w:eastAsia="Arial" w:hAnsi="Arial" w:cs="Arial"/>
          <w:lang w:val="de-DE"/>
        </w:rPr>
        <w:t xml:space="preserve"> beschrieben</w:t>
      </w:r>
      <w:r w:rsidR="009F5AE3">
        <w:rPr>
          <w:rFonts w:ascii="Arial" w:eastAsia="Arial" w:hAnsi="Arial" w:cs="Arial"/>
          <w:lang w:val="de-DE"/>
        </w:rPr>
        <w:t>, die MACCON bei diesen Projekten einbringen kann.</w:t>
      </w:r>
    </w:p>
    <w:p w:rsidR="00DD759B" w:rsidRDefault="007C76B5" w:rsidP="00650E38">
      <w:pPr>
        <w:spacing w:before="100" w:beforeAutospacing="1" w:after="100" w:afterAutospacing="1"/>
        <w:rPr>
          <w:rFonts w:ascii="Arial" w:eastAsia="Arial" w:hAnsi="Arial" w:cs="Arial"/>
          <w:lang w:val="de-DE"/>
        </w:rPr>
      </w:pPr>
      <w:r>
        <w:rPr>
          <w:rFonts w:ascii="Arial" w:eastAsia="Arial" w:hAnsi="Arial" w:cs="Arial"/>
          <w:b/>
          <w:u w:val="single"/>
          <w:lang w:val="de-DE"/>
        </w:rPr>
        <w:t>Vertrieb und Support von CAE-Software</w:t>
      </w:r>
      <w:r w:rsidR="00DD759B">
        <w:rPr>
          <w:rFonts w:ascii="Arial" w:eastAsia="Arial" w:hAnsi="Arial" w:cs="Arial"/>
          <w:b/>
          <w:u w:val="single"/>
          <w:lang w:val="de-DE"/>
        </w:rPr>
        <w:br/>
      </w:r>
      <w:r w:rsidR="00DB633B">
        <w:rPr>
          <w:rFonts w:ascii="Arial" w:eastAsia="Arial" w:hAnsi="Arial" w:cs="Arial"/>
          <w:lang w:val="de-DE"/>
        </w:rPr>
        <w:t>Für die Entwicklung von Elektromotoren und alle</w:t>
      </w:r>
      <w:r w:rsidR="00C40921">
        <w:rPr>
          <w:rFonts w:ascii="Arial" w:eastAsia="Arial" w:hAnsi="Arial" w:cs="Arial"/>
          <w:lang w:val="de-DE"/>
        </w:rPr>
        <w:t>n</w:t>
      </w:r>
      <w:r w:rsidR="00DB633B">
        <w:rPr>
          <w:rFonts w:ascii="Arial" w:eastAsia="Arial" w:hAnsi="Arial" w:cs="Arial"/>
          <w:lang w:val="de-DE"/>
        </w:rPr>
        <w:t xml:space="preserve"> Produkte</w:t>
      </w:r>
      <w:r w:rsidR="00C40921">
        <w:rPr>
          <w:rFonts w:ascii="Arial" w:eastAsia="Arial" w:hAnsi="Arial" w:cs="Arial"/>
          <w:lang w:val="de-DE"/>
        </w:rPr>
        <w:t>n</w:t>
      </w:r>
      <w:r w:rsidR="00DB633B">
        <w:rPr>
          <w:rFonts w:ascii="Arial" w:eastAsia="Arial" w:hAnsi="Arial" w:cs="Arial"/>
          <w:lang w:val="de-DE"/>
        </w:rPr>
        <w:t>, die auf elektromagn</w:t>
      </w:r>
      <w:r w:rsidR="00C40921">
        <w:rPr>
          <w:rFonts w:ascii="Arial" w:eastAsia="Arial" w:hAnsi="Arial" w:cs="Arial"/>
          <w:lang w:val="de-DE"/>
        </w:rPr>
        <w:t>etischer Basis arbeiten, bietet MACCON</w:t>
      </w:r>
      <w:r w:rsidR="00C72F93">
        <w:rPr>
          <w:rFonts w:ascii="Arial" w:eastAsia="Arial" w:hAnsi="Arial" w:cs="Arial"/>
          <w:lang w:val="de-DE"/>
        </w:rPr>
        <w:t xml:space="preserve"> </w:t>
      </w:r>
      <w:r w:rsidR="00F101DD">
        <w:rPr>
          <w:rFonts w:ascii="Arial" w:eastAsia="Arial" w:hAnsi="Arial" w:cs="Arial"/>
          <w:lang w:val="de-DE"/>
        </w:rPr>
        <w:t xml:space="preserve">die passenden CAE-Software-Tools </w:t>
      </w:r>
      <w:r w:rsidR="00DB633B">
        <w:rPr>
          <w:rFonts w:ascii="Arial" w:eastAsia="Arial" w:hAnsi="Arial" w:cs="Arial"/>
          <w:lang w:val="de-DE"/>
        </w:rPr>
        <w:t xml:space="preserve">an </w:t>
      </w:r>
      <w:r w:rsidR="00F101DD">
        <w:rPr>
          <w:rFonts w:ascii="Arial" w:eastAsia="Arial" w:hAnsi="Arial" w:cs="Arial"/>
          <w:lang w:val="de-DE"/>
        </w:rPr>
        <w:t xml:space="preserve">und berät den Kunden zur richtigen Auswahl. Damit </w:t>
      </w:r>
      <w:r w:rsidR="00835A2F">
        <w:rPr>
          <w:rFonts w:ascii="Arial" w:eastAsia="Arial" w:hAnsi="Arial" w:cs="Arial"/>
          <w:lang w:val="de-DE"/>
        </w:rPr>
        <w:t>der Anwender</w:t>
      </w:r>
      <w:r w:rsidR="00A108BB">
        <w:rPr>
          <w:rFonts w:ascii="Arial" w:eastAsia="Arial" w:hAnsi="Arial" w:cs="Arial"/>
          <w:lang w:val="de-DE"/>
        </w:rPr>
        <w:t xml:space="preserve"> sich</w:t>
      </w:r>
      <w:r w:rsidR="00835A2F">
        <w:rPr>
          <w:rFonts w:ascii="Arial" w:eastAsia="Arial" w:hAnsi="Arial" w:cs="Arial"/>
          <w:lang w:val="de-DE"/>
        </w:rPr>
        <w:t xml:space="preserve"> </w:t>
      </w:r>
      <w:r w:rsidR="009F5AE3">
        <w:rPr>
          <w:rFonts w:ascii="Arial" w:eastAsia="Arial" w:hAnsi="Arial" w:cs="Arial"/>
          <w:lang w:val="de-DE"/>
        </w:rPr>
        <w:t>vor dem Kauf  m</w:t>
      </w:r>
      <w:r w:rsidR="00C72F93">
        <w:rPr>
          <w:rFonts w:ascii="Arial" w:eastAsia="Arial" w:hAnsi="Arial" w:cs="Arial"/>
          <w:lang w:val="de-DE"/>
        </w:rPr>
        <w:t xml:space="preserve">it </w:t>
      </w:r>
      <w:r w:rsidR="00F63307">
        <w:rPr>
          <w:rFonts w:ascii="Arial" w:eastAsia="Arial" w:hAnsi="Arial" w:cs="Arial"/>
          <w:lang w:val="de-DE"/>
        </w:rPr>
        <w:t>dieser</w:t>
      </w:r>
      <w:r w:rsidR="00C72F93">
        <w:rPr>
          <w:rFonts w:ascii="Arial" w:eastAsia="Arial" w:hAnsi="Arial" w:cs="Arial"/>
          <w:lang w:val="de-DE"/>
        </w:rPr>
        <w:t xml:space="preserve"> Materie vertraut machen k</w:t>
      </w:r>
      <w:r w:rsidR="00F63307">
        <w:rPr>
          <w:rFonts w:ascii="Arial" w:eastAsia="Arial" w:hAnsi="Arial" w:cs="Arial"/>
          <w:lang w:val="de-DE"/>
        </w:rPr>
        <w:t xml:space="preserve">ann, </w:t>
      </w:r>
      <w:r w:rsidR="00A108BB">
        <w:rPr>
          <w:rFonts w:ascii="Arial" w:eastAsia="Arial" w:hAnsi="Arial" w:cs="Arial"/>
          <w:lang w:val="de-DE"/>
        </w:rPr>
        <w:t>hält</w:t>
      </w:r>
      <w:r w:rsidR="00F63307">
        <w:rPr>
          <w:rFonts w:ascii="Arial" w:eastAsia="Arial" w:hAnsi="Arial" w:cs="Arial"/>
          <w:lang w:val="de-DE"/>
        </w:rPr>
        <w:t xml:space="preserve"> </w:t>
      </w:r>
      <w:r w:rsidR="00D84DA8">
        <w:rPr>
          <w:rFonts w:ascii="Arial" w:eastAsia="Arial" w:hAnsi="Arial" w:cs="Arial"/>
          <w:lang w:val="de-DE"/>
        </w:rPr>
        <w:t>MACCON</w:t>
      </w:r>
      <w:r w:rsidR="009F5AE3">
        <w:rPr>
          <w:rFonts w:ascii="Arial" w:eastAsia="Arial" w:hAnsi="Arial" w:cs="Arial"/>
          <w:lang w:val="de-DE"/>
        </w:rPr>
        <w:t xml:space="preserve"> Tutorials</w:t>
      </w:r>
      <w:r w:rsidR="00F101DD">
        <w:rPr>
          <w:rFonts w:ascii="Arial" w:eastAsia="Arial" w:hAnsi="Arial" w:cs="Arial"/>
          <w:lang w:val="de-DE"/>
        </w:rPr>
        <w:t xml:space="preserve"> </w:t>
      </w:r>
      <w:r w:rsidR="00835A2F">
        <w:rPr>
          <w:rFonts w:ascii="Arial" w:eastAsia="Arial" w:hAnsi="Arial" w:cs="Arial"/>
          <w:lang w:val="de-DE"/>
        </w:rPr>
        <w:t xml:space="preserve">und Seminare </w:t>
      </w:r>
      <w:r w:rsidR="00F101DD">
        <w:rPr>
          <w:rFonts w:ascii="Arial" w:eastAsia="Arial" w:hAnsi="Arial" w:cs="Arial"/>
          <w:lang w:val="de-DE"/>
        </w:rPr>
        <w:t>a</w:t>
      </w:r>
      <w:r w:rsidR="00A108BB">
        <w:rPr>
          <w:rFonts w:ascii="Arial" w:eastAsia="Arial" w:hAnsi="Arial" w:cs="Arial"/>
          <w:lang w:val="de-DE"/>
        </w:rPr>
        <w:t>b</w:t>
      </w:r>
      <w:r w:rsidR="00F101DD">
        <w:rPr>
          <w:rFonts w:ascii="Arial" w:eastAsia="Arial" w:hAnsi="Arial" w:cs="Arial"/>
          <w:lang w:val="de-DE"/>
        </w:rPr>
        <w:t>. Das</w:t>
      </w:r>
      <w:r w:rsidR="003A2300">
        <w:rPr>
          <w:rFonts w:ascii="Arial" w:eastAsia="Arial" w:hAnsi="Arial" w:cs="Arial"/>
          <w:lang w:val="de-DE"/>
        </w:rPr>
        <w:t xml:space="preserve"> Zielprojekt</w:t>
      </w:r>
      <w:r w:rsidR="00F101DD">
        <w:rPr>
          <w:rFonts w:ascii="Arial" w:eastAsia="Arial" w:hAnsi="Arial" w:cs="Arial"/>
          <w:lang w:val="de-DE"/>
        </w:rPr>
        <w:t xml:space="preserve"> wird besprochen</w:t>
      </w:r>
      <w:r w:rsidR="00A108BB">
        <w:rPr>
          <w:rFonts w:ascii="Arial" w:eastAsia="Arial" w:hAnsi="Arial" w:cs="Arial"/>
          <w:lang w:val="de-DE"/>
        </w:rPr>
        <w:t xml:space="preserve">; </w:t>
      </w:r>
      <w:r w:rsidR="00C40921">
        <w:rPr>
          <w:rFonts w:ascii="Arial" w:eastAsia="Arial" w:hAnsi="Arial" w:cs="Arial"/>
          <w:lang w:val="de-DE"/>
        </w:rPr>
        <w:t>MACCON</w:t>
      </w:r>
      <w:r w:rsidR="00A108BB">
        <w:rPr>
          <w:rFonts w:ascii="Arial" w:eastAsia="Arial" w:hAnsi="Arial" w:cs="Arial"/>
          <w:lang w:val="de-DE"/>
        </w:rPr>
        <w:t xml:space="preserve"> </w:t>
      </w:r>
      <w:r w:rsidR="00C40921">
        <w:rPr>
          <w:rFonts w:ascii="Arial" w:eastAsia="Arial" w:hAnsi="Arial" w:cs="Arial"/>
          <w:lang w:val="de-DE"/>
        </w:rPr>
        <w:t>baut</w:t>
      </w:r>
      <w:r w:rsidR="00F101DD">
        <w:rPr>
          <w:rFonts w:ascii="Arial" w:eastAsia="Arial" w:hAnsi="Arial" w:cs="Arial"/>
          <w:lang w:val="de-DE"/>
        </w:rPr>
        <w:t xml:space="preserve"> ein Simulations</w:t>
      </w:r>
      <w:r w:rsidR="00A108BB">
        <w:rPr>
          <w:rFonts w:ascii="Arial" w:eastAsia="Arial" w:hAnsi="Arial" w:cs="Arial"/>
          <w:lang w:val="de-DE"/>
        </w:rPr>
        <w:t>m</w:t>
      </w:r>
      <w:r w:rsidR="00F101DD">
        <w:rPr>
          <w:rFonts w:ascii="Arial" w:eastAsia="Arial" w:hAnsi="Arial" w:cs="Arial"/>
          <w:lang w:val="de-DE"/>
        </w:rPr>
        <w:t xml:space="preserve">odell </w:t>
      </w:r>
      <w:r w:rsidR="00A108BB">
        <w:rPr>
          <w:rFonts w:ascii="Arial" w:eastAsia="Arial" w:hAnsi="Arial" w:cs="Arial"/>
          <w:lang w:val="de-DE"/>
        </w:rPr>
        <w:t>auf</w:t>
      </w:r>
      <w:r w:rsidR="00C40921">
        <w:rPr>
          <w:rFonts w:ascii="Arial" w:eastAsia="Arial" w:hAnsi="Arial" w:cs="Arial"/>
          <w:lang w:val="de-DE"/>
        </w:rPr>
        <w:t xml:space="preserve"> und weist</w:t>
      </w:r>
      <w:r w:rsidR="00F101DD">
        <w:rPr>
          <w:rFonts w:ascii="Arial" w:eastAsia="Arial" w:hAnsi="Arial" w:cs="Arial"/>
          <w:lang w:val="de-DE"/>
        </w:rPr>
        <w:t xml:space="preserve"> </w:t>
      </w:r>
      <w:r w:rsidR="00A108BB">
        <w:rPr>
          <w:rFonts w:ascii="Arial" w:eastAsia="Arial" w:hAnsi="Arial" w:cs="Arial"/>
          <w:lang w:val="de-DE"/>
        </w:rPr>
        <w:t xml:space="preserve">den </w:t>
      </w:r>
      <w:r w:rsidR="00F101DD">
        <w:rPr>
          <w:rFonts w:ascii="Arial" w:eastAsia="Arial" w:hAnsi="Arial" w:cs="Arial"/>
          <w:lang w:val="de-DE"/>
        </w:rPr>
        <w:t xml:space="preserve">Kunden in das Modell </w:t>
      </w:r>
      <w:r w:rsidR="00A108BB">
        <w:rPr>
          <w:rFonts w:ascii="Arial" w:eastAsia="Arial" w:hAnsi="Arial" w:cs="Arial"/>
          <w:lang w:val="de-DE"/>
        </w:rPr>
        <w:t xml:space="preserve">und den Entwurfsprozess </w:t>
      </w:r>
      <w:r w:rsidR="00F101DD">
        <w:rPr>
          <w:rFonts w:ascii="Arial" w:eastAsia="Arial" w:hAnsi="Arial" w:cs="Arial"/>
          <w:lang w:val="de-DE"/>
        </w:rPr>
        <w:t xml:space="preserve">ein. </w:t>
      </w:r>
      <w:r w:rsidR="00A108BB">
        <w:rPr>
          <w:rFonts w:ascii="Arial" w:eastAsia="Arial" w:hAnsi="Arial" w:cs="Arial"/>
          <w:lang w:val="de-DE"/>
        </w:rPr>
        <w:t>Das Ergebnis ist ein fundiertes Design</w:t>
      </w:r>
      <w:r w:rsidR="003A2300">
        <w:rPr>
          <w:rFonts w:ascii="Arial" w:eastAsia="Arial" w:hAnsi="Arial" w:cs="Arial"/>
          <w:lang w:val="de-DE"/>
        </w:rPr>
        <w:t xml:space="preserve">, das der Kunde mit </w:t>
      </w:r>
      <w:r w:rsidR="00C40921">
        <w:rPr>
          <w:rFonts w:ascii="Arial" w:eastAsia="Arial" w:hAnsi="Arial" w:cs="Arial"/>
          <w:lang w:val="de-DE"/>
        </w:rPr>
        <w:t>den</w:t>
      </w:r>
      <w:r w:rsidR="003A2300">
        <w:rPr>
          <w:rFonts w:ascii="Arial" w:eastAsia="Arial" w:hAnsi="Arial" w:cs="Arial"/>
          <w:lang w:val="de-DE"/>
        </w:rPr>
        <w:t xml:space="preserve"> CAE-Tools weiter entwickeln und schließlich selbst herstellen</w:t>
      </w:r>
      <w:r w:rsidR="003E71ED">
        <w:rPr>
          <w:rFonts w:ascii="Arial" w:eastAsia="Arial" w:hAnsi="Arial" w:cs="Arial"/>
          <w:lang w:val="de-DE"/>
        </w:rPr>
        <w:t xml:space="preserve"> und unterstützen</w:t>
      </w:r>
      <w:r w:rsidR="003A2300">
        <w:rPr>
          <w:rFonts w:ascii="Arial" w:eastAsia="Arial" w:hAnsi="Arial" w:cs="Arial"/>
          <w:lang w:val="de-DE"/>
        </w:rPr>
        <w:t xml:space="preserve"> kann.</w:t>
      </w:r>
    </w:p>
    <w:p w:rsidR="00373489" w:rsidRDefault="00373489" w:rsidP="00373489">
      <w:pPr>
        <w:spacing w:before="34"/>
        <w:ind w:right="388"/>
        <w:jc w:val="both"/>
        <w:rPr>
          <w:rFonts w:ascii="Arial" w:eastAsia="Arial" w:hAnsi="Arial" w:cs="Arial"/>
          <w:spacing w:val="1"/>
          <w:lang w:val="de-DE"/>
        </w:rPr>
      </w:pPr>
    </w:p>
    <w:p w:rsidR="00373489" w:rsidRDefault="00373489" w:rsidP="00373489">
      <w:pPr>
        <w:spacing w:before="34"/>
        <w:ind w:right="388"/>
        <w:jc w:val="both"/>
        <w:rPr>
          <w:rFonts w:ascii="Arial" w:hAnsi="Arial" w:cs="Arial"/>
          <w:lang w:val="de-DE"/>
        </w:rPr>
      </w:pPr>
    </w:p>
    <w:p w:rsidR="00275984" w:rsidRPr="00104150" w:rsidRDefault="00275984" w:rsidP="00373489">
      <w:pPr>
        <w:spacing w:before="34"/>
        <w:ind w:right="388"/>
        <w:jc w:val="both"/>
        <w:rPr>
          <w:rFonts w:ascii="Arial" w:hAnsi="Arial" w:cs="Arial"/>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00EE6362">
        <w:rPr>
          <w:rFonts w:ascii="Arial" w:eastAsia="Arial" w:hAnsi="Arial" w:cs="Arial"/>
          <w:lang w:val="de-DE"/>
        </w:rPr>
        <w:t>ie</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10">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373489" w:rsidRDefault="00373489" w:rsidP="00373489">
      <w:pPr>
        <w:spacing w:before="8" w:line="220" w:lineRule="exact"/>
        <w:ind w:right="388"/>
        <w:jc w:val="both"/>
        <w:rPr>
          <w:rFonts w:ascii="Arial" w:hAnsi="Arial" w:cs="Arial"/>
          <w:lang w:val="de-DE"/>
        </w:rPr>
      </w:pPr>
      <w:r w:rsidRPr="008E391E">
        <w:rPr>
          <w:rFonts w:ascii="Arial" w:hAnsi="Arial" w:cs="Arial"/>
          <w:lang w:val="de-DE"/>
        </w:rPr>
        <w:t xml:space="preserve">Besuchen Sie MACCON GmbH </w:t>
      </w:r>
      <w:r>
        <w:rPr>
          <w:rFonts w:ascii="Arial" w:hAnsi="Arial" w:cs="Arial"/>
          <w:lang w:val="de-DE"/>
        </w:rPr>
        <w:t>auf den</w:t>
      </w:r>
      <w:r w:rsidRPr="008E391E">
        <w:rPr>
          <w:rFonts w:ascii="Arial" w:hAnsi="Arial" w:cs="Arial"/>
          <w:lang w:val="de-DE"/>
        </w:rPr>
        <w:t xml:space="preserve"> </w:t>
      </w:r>
      <w:r>
        <w:rPr>
          <w:rFonts w:ascii="Arial" w:hAnsi="Arial" w:cs="Arial"/>
          <w:lang w:val="de-DE"/>
        </w:rPr>
        <w:t>folgenden</w:t>
      </w:r>
      <w:r w:rsidRPr="008E391E">
        <w:rPr>
          <w:rFonts w:ascii="Arial" w:hAnsi="Arial" w:cs="Arial"/>
          <w:lang w:val="de-DE"/>
        </w:rPr>
        <w:t xml:space="preserve"> Messe</w:t>
      </w:r>
      <w:r>
        <w:rPr>
          <w:rFonts w:ascii="Arial" w:hAnsi="Arial" w:cs="Arial"/>
          <w:lang w:val="de-DE"/>
        </w:rPr>
        <w:t>n:</w:t>
      </w:r>
    </w:p>
    <w:p w:rsidR="00373489" w:rsidRDefault="00373489" w:rsidP="00373489">
      <w:pPr>
        <w:spacing w:before="8" w:line="220" w:lineRule="exact"/>
        <w:ind w:right="388"/>
        <w:jc w:val="both"/>
        <w:rPr>
          <w:rFonts w:ascii="Arial" w:hAnsi="Arial" w:cs="Arial"/>
          <w:lang w:val="de-DE"/>
        </w:rPr>
      </w:pPr>
    </w:p>
    <w:p w:rsidR="00373489" w:rsidRDefault="00373489" w:rsidP="00373489">
      <w:pPr>
        <w:spacing w:before="8" w:line="220" w:lineRule="exact"/>
        <w:ind w:right="388"/>
        <w:jc w:val="both"/>
        <w:rPr>
          <w:rFonts w:ascii="Arial" w:eastAsia="Arial" w:hAnsi="Arial" w:cs="Arial"/>
          <w:lang w:val="de-DE"/>
        </w:rPr>
      </w:pPr>
      <w:r>
        <w:rPr>
          <w:rFonts w:ascii="Arial" w:hAnsi="Arial" w:cs="Arial"/>
          <w:lang w:val="de-DE"/>
        </w:rPr>
        <w:t>PRODUCTRONICA in München</w:t>
      </w:r>
      <w:r w:rsidRPr="008E391E">
        <w:rPr>
          <w:rFonts w:ascii="Arial" w:hAnsi="Arial" w:cs="Arial"/>
          <w:lang w:val="de-DE"/>
        </w:rPr>
        <w:t xml:space="preserve"> </w:t>
      </w:r>
      <w:r>
        <w:rPr>
          <w:rFonts w:ascii="Arial" w:hAnsi="Arial" w:cs="Arial"/>
          <w:lang w:val="de-DE"/>
        </w:rPr>
        <w:t>vom 10 – 13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A2</w:t>
      </w:r>
      <w:r w:rsidRPr="008E391E">
        <w:rPr>
          <w:rFonts w:ascii="Arial" w:eastAsia="Arial" w:hAnsi="Arial" w:cs="Arial"/>
          <w:lang w:val="de-DE"/>
        </w:rPr>
        <w:t xml:space="preserve">, Stand </w:t>
      </w:r>
      <w:r>
        <w:rPr>
          <w:rFonts w:ascii="Arial" w:eastAsia="Arial" w:hAnsi="Arial" w:cs="Arial"/>
          <w:lang w:val="de-DE"/>
        </w:rPr>
        <w:t>534 („Cluster Mechatronik“)</w:t>
      </w:r>
      <w:r w:rsidRPr="008E391E">
        <w:rPr>
          <w:rFonts w:ascii="Arial" w:eastAsia="Arial" w:hAnsi="Arial" w:cs="Arial"/>
          <w:lang w:val="de-DE"/>
        </w:rPr>
        <w:t>.</w:t>
      </w:r>
    </w:p>
    <w:p w:rsidR="00373489" w:rsidRDefault="00373489" w:rsidP="00373489">
      <w:pPr>
        <w:spacing w:before="8" w:line="220" w:lineRule="exact"/>
        <w:ind w:right="388"/>
        <w:jc w:val="both"/>
        <w:rPr>
          <w:rFonts w:ascii="Arial" w:hAnsi="Arial" w:cs="Arial"/>
          <w:lang w:val="de-DE"/>
        </w:rPr>
      </w:pPr>
    </w:p>
    <w:p w:rsidR="00373489" w:rsidRPr="008E391E" w:rsidRDefault="00373489" w:rsidP="00373489">
      <w:pPr>
        <w:spacing w:before="8" w:line="220" w:lineRule="exact"/>
        <w:ind w:right="388"/>
        <w:jc w:val="both"/>
        <w:rPr>
          <w:rFonts w:ascii="Arial" w:eastAsia="Arial" w:hAnsi="Arial" w:cs="Arial"/>
          <w:lang w:val="de-DE"/>
        </w:rPr>
      </w:pPr>
      <w:r>
        <w:rPr>
          <w:rFonts w:ascii="Arial" w:hAnsi="Arial" w:cs="Arial"/>
          <w:lang w:val="de-DE"/>
        </w:rPr>
        <w:t>SPS in Nürnberg</w:t>
      </w:r>
      <w:r w:rsidRPr="008E391E">
        <w:rPr>
          <w:rFonts w:ascii="Arial" w:hAnsi="Arial" w:cs="Arial"/>
          <w:lang w:val="de-DE"/>
        </w:rPr>
        <w:t xml:space="preserve"> </w:t>
      </w:r>
      <w:r>
        <w:rPr>
          <w:rFonts w:ascii="Arial" w:hAnsi="Arial" w:cs="Arial"/>
          <w:lang w:val="de-DE"/>
        </w:rPr>
        <w:t>vom 24 – 26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3</w:t>
      </w:r>
      <w:r w:rsidRPr="008E391E">
        <w:rPr>
          <w:rFonts w:ascii="Arial" w:eastAsia="Arial" w:hAnsi="Arial" w:cs="Arial"/>
          <w:lang w:val="de-DE"/>
        </w:rPr>
        <w:t xml:space="preserve">, Stand </w:t>
      </w:r>
      <w:r>
        <w:rPr>
          <w:rFonts w:ascii="Arial" w:eastAsia="Arial" w:hAnsi="Arial" w:cs="Arial"/>
          <w:lang w:val="de-DE"/>
        </w:rPr>
        <w:t>381</w:t>
      </w:r>
    </w:p>
    <w:p w:rsidR="00B23B97" w:rsidRDefault="00B23B97" w:rsidP="002E35DE">
      <w:pPr>
        <w:spacing w:before="1" w:line="260" w:lineRule="exact"/>
        <w:ind w:right="388"/>
        <w:rPr>
          <w:rFonts w:ascii="Arial" w:hAnsi="Arial" w:cs="Arial"/>
          <w:lang w:val="de-DE"/>
        </w:rPr>
      </w:pPr>
    </w:p>
    <w:p w:rsidR="00373489" w:rsidRDefault="00373489"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B23B97" w:rsidRPr="00104150" w:rsidRDefault="0053371B" w:rsidP="002E35DE">
      <w:pPr>
        <w:ind w:right="388"/>
        <w:rPr>
          <w:rFonts w:ascii="Arial" w:eastAsia="Arial" w:hAnsi="Arial" w:cs="Arial"/>
          <w:lang w:val="de-DE"/>
        </w:rPr>
      </w:pPr>
      <w:r w:rsidRPr="00104150">
        <w:rPr>
          <w:rFonts w:ascii="Arial" w:eastAsia="Arial" w:hAnsi="Arial" w:cs="Arial"/>
          <w:b/>
          <w:spacing w:val="-1"/>
          <w:u w:val="thick" w:color="000000"/>
          <w:lang w:val="de-DE"/>
        </w:rPr>
        <w:t>Pr</w:t>
      </w:r>
      <w:r w:rsidRPr="00104150">
        <w:rPr>
          <w:rFonts w:ascii="Arial" w:eastAsia="Arial" w:hAnsi="Arial" w:cs="Arial"/>
          <w:b/>
          <w:spacing w:val="2"/>
          <w:u w:val="thick" w:color="000000"/>
          <w:lang w:val="de-DE"/>
        </w:rPr>
        <w:t>e</w:t>
      </w:r>
      <w:r w:rsidRPr="00104150">
        <w:rPr>
          <w:rFonts w:ascii="Arial" w:eastAsia="Arial" w:hAnsi="Arial" w:cs="Arial"/>
          <w:b/>
          <w:u w:val="thick" w:color="000000"/>
          <w:lang w:val="de-DE"/>
        </w:rPr>
        <w:t>s</w:t>
      </w:r>
      <w:r w:rsidRPr="00104150">
        <w:rPr>
          <w:rFonts w:ascii="Arial" w:eastAsia="Arial" w:hAnsi="Arial" w:cs="Arial"/>
          <w:b/>
          <w:spacing w:val="-1"/>
          <w:u w:val="thick" w:color="000000"/>
          <w:lang w:val="de-DE"/>
        </w:rPr>
        <w:t>s</w:t>
      </w:r>
      <w:r w:rsidR="008E391E" w:rsidRPr="00104150">
        <w:rPr>
          <w:rFonts w:ascii="Arial" w:eastAsia="Arial" w:hAnsi="Arial" w:cs="Arial"/>
          <w:b/>
          <w:spacing w:val="-1"/>
          <w:u w:val="thick" w:color="000000"/>
          <w:lang w:val="de-DE"/>
        </w:rPr>
        <w:t>e</w:t>
      </w:r>
      <w:r w:rsidR="008E391E" w:rsidRPr="00104150">
        <w:rPr>
          <w:rFonts w:ascii="Arial" w:eastAsia="Arial" w:hAnsi="Arial" w:cs="Arial"/>
          <w:b/>
          <w:spacing w:val="2"/>
          <w:u w:val="thick" w:color="000000"/>
          <w:lang w:val="de-DE"/>
        </w:rPr>
        <w:t xml:space="preserve"> Kontak</w:t>
      </w:r>
      <w:r w:rsidR="000860C4" w:rsidRPr="00104150">
        <w:rPr>
          <w:rFonts w:ascii="Arial" w:eastAsia="Arial" w:hAnsi="Arial" w:cs="Arial"/>
          <w:b/>
          <w:spacing w:val="2"/>
          <w:u w:val="thick" w:color="000000"/>
          <w:lang w:val="de-DE"/>
        </w:rPr>
        <w:t>t</w:t>
      </w:r>
    </w:p>
    <w:p w:rsidR="002E35DE" w:rsidRPr="00104150" w:rsidRDefault="0053371B" w:rsidP="002E35DE">
      <w:pPr>
        <w:spacing w:before="3"/>
        <w:ind w:right="388"/>
        <w:rPr>
          <w:rFonts w:ascii="Arial" w:eastAsia="Arial" w:hAnsi="Arial" w:cs="Arial"/>
          <w:lang w:val="de-DE"/>
        </w:rPr>
      </w:pPr>
      <w:r w:rsidRPr="00104150">
        <w:rPr>
          <w:rFonts w:ascii="Arial" w:eastAsia="Arial" w:hAnsi="Arial" w:cs="Arial"/>
          <w:lang w:val="de-DE"/>
        </w:rPr>
        <w:t>M</w:t>
      </w:r>
      <w:r w:rsidRPr="00104150">
        <w:rPr>
          <w:rFonts w:ascii="Arial" w:eastAsia="Arial" w:hAnsi="Arial" w:cs="Arial"/>
          <w:spacing w:val="-1"/>
          <w:lang w:val="de-DE"/>
        </w:rPr>
        <w:t>A</w:t>
      </w:r>
      <w:r w:rsidRPr="00104150">
        <w:rPr>
          <w:rFonts w:ascii="Arial" w:eastAsia="Arial" w:hAnsi="Arial" w:cs="Arial"/>
          <w:lang w:val="de-DE"/>
        </w:rPr>
        <w:t>CC</w:t>
      </w:r>
      <w:r w:rsidRPr="00104150">
        <w:rPr>
          <w:rFonts w:ascii="Arial" w:eastAsia="Arial" w:hAnsi="Arial" w:cs="Arial"/>
          <w:spacing w:val="1"/>
          <w:lang w:val="de-DE"/>
        </w:rPr>
        <w:t>O</w:t>
      </w:r>
      <w:r w:rsidRPr="00104150">
        <w:rPr>
          <w:rFonts w:ascii="Arial" w:eastAsia="Arial" w:hAnsi="Arial" w:cs="Arial"/>
          <w:lang w:val="de-DE"/>
        </w:rPr>
        <w:t>N</w:t>
      </w:r>
      <w:r w:rsidRPr="00104150">
        <w:rPr>
          <w:rFonts w:ascii="Arial" w:eastAsia="Arial" w:hAnsi="Arial" w:cs="Arial"/>
          <w:spacing w:val="-7"/>
          <w:lang w:val="de-DE"/>
        </w:rPr>
        <w:t xml:space="preserve"> </w:t>
      </w:r>
      <w:r w:rsidRPr="00104150">
        <w:rPr>
          <w:rFonts w:ascii="Arial" w:eastAsia="Arial" w:hAnsi="Arial" w:cs="Arial"/>
          <w:spacing w:val="1"/>
          <w:lang w:val="de-DE"/>
        </w:rPr>
        <w:t>G</w:t>
      </w:r>
      <w:r w:rsidRPr="00104150">
        <w:rPr>
          <w:rFonts w:ascii="Arial" w:eastAsia="Arial" w:hAnsi="Arial" w:cs="Arial"/>
          <w:spacing w:val="4"/>
          <w:lang w:val="de-DE"/>
        </w:rPr>
        <w:t>m</w:t>
      </w:r>
      <w:r w:rsidRPr="00104150">
        <w:rPr>
          <w:rFonts w:ascii="Arial" w:eastAsia="Arial" w:hAnsi="Arial" w:cs="Arial"/>
          <w:lang w:val="de-DE"/>
        </w:rPr>
        <w:t>bH</w:t>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spacing w:val="3"/>
          <w:lang w:val="de-DE"/>
        </w:rPr>
        <w:t>T</w:t>
      </w:r>
      <w:r w:rsidRPr="00104150">
        <w:rPr>
          <w:rFonts w:ascii="Arial" w:eastAsia="Arial" w:hAnsi="Arial" w:cs="Arial"/>
          <w:lang w:val="de-DE"/>
        </w:rPr>
        <w:t>e</w:t>
      </w:r>
      <w:r w:rsidRPr="00104150">
        <w:rPr>
          <w:rFonts w:ascii="Arial" w:eastAsia="Arial" w:hAnsi="Arial" w:cs="Arial"/>
          <w:spacing w:val="1"/>
          <w:lang w:val="de-DE"/>
        </w:rPr>
        <w:t>c</w:t>
      </w:r>
      <w:r w:rsidRPr="00104150">
        <w:rPr>
          <w:rFonts w:ascii="Arial" w:eastAsia="Arial" w:hAnsi="Arial" w:cs="Arial"/>
          <w:lang w:val="de-DE"/>
        </w:rPr>
        <w:t>h</w:t>
      </w:r>
      <w:r w:rsidRPr="00104150">
        <w:rPr>
          <w:rFonts w:ascii="Arial" w:eastAsia="Arial" w:hAnsi="Arial" w:cs="Arial"/>
          <w:spacing w:val="-1"/>
          <w:lang w:val="de-DE"/>
        </w:rPr>
        <w:t>ni</w:t>
      </w:r>
      <w:r w:rsidRPr="00104150">
        <w:rPr>
          <w:rFonts w:ascii="Arial" w:eastAsia="Arial" w:hAnsi="Arial" w:cs="Arial"/>
          <w:spacing w:val="1"/>
          <w:lang w:val="de-DE"/>
        </w:rPr>
        <w:t>sc</w:t>
      </w:r>
      <w:r w:rsidRPr="00104150">
        <w:rPr>
          <w:rFonts w:ascii="Arial" w:eastAsia="Arial" w:hAnsi="Arial" w:cs="Arial"/>
          <w:lang w:val="de-DE"/>
        </w:rPr>
        <w:t>he</w:t>
      </w:r>
      <w:r w:rsidRPr="00104150">
        <w:rPr>
          <w:rFonts w:ascii="Arial" w:eastAsia="Arial" w:hAnsi="Arial" w:cs="Arial"/>
          <w:spacing w:val="-11"/>
          <w:lang w:val="de-DE"/>
        </w:rPr>
        <w:t xml:space="preserve"> </w:t>
      </w:r>
      <w:r w:rsidRPr="00104150">
        <w:rPr>
          <w:rFonts w:ascii="Arial" w:eastAsia="Arial" w:hAnsi="Arial" w:cs="Arial"/>
          <w:spacing w:val="-1"/>
          <w:lang w:val="de-DE"/>
        </w:rPr>
        <w:t>P</w:t>
      </w:r>
      <w:r w:rsidRPr="00104150">
        <w:rPr>
          <w:rFonts w:ascii="Arial" w:eastAsia="Arial" w:hAnsi="Arial" w:cs="Arial"/>
          <w:spacing w:val="1"/>
          <w:lang w:val="de-DE"/>
        </w:rPr>
        <w:t>r</w:t>
      </w:r>
      <w:r w:rsidRPr="00104150">
        <w:rPr>
          <w:rFonts w:ascii="Arial" w:eastAsia="Arial" w:hAnsi="Arial" w:cs="Arial"/>
          <w:lang w:val="de-DE"/>
        </w:rPr>
        <w:t>e</w:t>
      </w:r>
      <w:r w:rsidRPr="00104150">
        <w:rPr>
          <w:rFonts w:ascii="Arial" w:eastAsia="Arial" w:hAnsi="Arial" w:cs="Arial"/>
          <w:spacing w:val="1"/>
          <w:lang w:val="de-DE"/>
        </w:rPr>
        <w:t>ss</w:t>
      </w:r>
      <w:r w:rsidRPr="00104150">
        <w:rPr>
          <w:rFonts w:ascii="Arial" w:eastAsia="Arial" w:hAnsi="Arial" w:cs="Arial"/>
          <w:lang w:val="de-DE"/>
        </w:rPr>
        <w:t>e</w:t>
      </w:r>
      <w:r w:rsidRPr="00104150">
        <w:rPr>
          <w:rFonts w:ascii="Arial" w:eastAsia="Arial" w:hAnsi="Arial" w:cs="Arial"/>
          <w:spacing w:val="-1"/>
          <w:lang w:val="de-DE"/>
        </w:rPr>
        <w:t>a</w:t>
      </w:r>
      <w:r w:rsidRPr="00104150">
        <w:rPr>
          <w:rFonts w:ascii="Arial" w:eastAsia="Arial" w:hAnsi="Arial" w:cs="Arial"/>
          <w:spacing w:val="2"/>
          <w:lang w:val="de-DE"/>
        </w:rPr>
        <w:t>g</w:t>
      </w:r>
      <w:r w:rsidRPr="00104150">
        <w:rPr>
          <w:rFonts w:ascii="Arial" w:eastAsia="Arial" w:hAnsi="Arial" w:cs="Arial"/>
          <w:lang w:val="de-DE"/>
        </w:rPr>
        <w:t>e</w:t>
      </w:r>
      <w:r w:rsidRPr="00104150">
        <w:rPr>
          <w:rFonts w:ascii="Arial" w:eastAsia="Arial" w:hAnsi="Arial" w:cs="Arial"/>
          <w:spacing w:val="-1"/>
          <w:lang w:val="de-DE"/>
        </w:rPr>
        <w:t>n</w:t>
      </w:r>
      <w:r w:rsidRPr="00104150">
        <w:rPr>
          <w:rFonts w:ascii="Arial" w:eastAsia="Arial" w:hAnsi="Arial" w:cs="Arial"/>
          <w:spacing w:val="2"/>
          <w:lang w:val="de-DE"/>
        </w:rPr>
        <w:t>t</w:t>
      </w:r>
      <w:r w:rsidRPr="00104150">
        <w:rPr>
          <w:rFonts w:ascii="Arial" w:eastAsia="Arial" w:hAnsi="Arial" w:cs="Arial"/>
          <w:lang w:val="de-DE"/>
        </w:rPr>
        <w:t>ur</w:t>
      </w:r>
    </w:p>
    <w:p w:rsidR="002E35DE" w:rsidRDefault="00104150" w:rsidP="002E35DE">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E35DE">
        <w:rPr>
          <w:rFonts w:ascii="Arial" w:eastAsia="Arial" w:hAnsi="Arial" w:cs="Arial"/>
          <w:lang w:val="de-DE"/>
        </w:rPr>
        <w:tab/>
      </w:r>
      <w:r w:rsidR="0053371B" w:rsidRPr="0023038B">
        <w:rPr>
          <w:rFonts w:ascii="Arial" w:eastAsia="Arial" w:hAnsi="Arial" w:cs="Arial"/>
          <w:lang w:val="de-DE"/>
        </w:rPr>
        <w:t>F</w:t>
      </w:r>
      <w:r w:rsidR="0053371B" w:rsidRPr="0023038B">
        <w:rPr>
          <w:rFonts w:ascii="Arial" w:eastAsia="Arial" w:hAnsi="Arial" w:cs="Arial"/>
          <w:spacing w:val="1"/>
          <w:lang w:val="de-DE"/>
        </w:rPr>
        <w:t>r</w:t>
      </w:r>
      <w:r w:rsidR="0053371B" w:rsidRPr="0023038B">
        <w:rPr>
          <w:rFonts w:ascii="Arial" w:eastAsia="Arial" w:hAnsi="Arial" w:cs="Arial"/>
          <w:lang w:val="de-DE"/>
        </w:rPr>
        <w:t>au</w:t>
      </w:r>
      <w:r w:rsidR="0053371B" w:rsidRPr="0023038B">
        <w:rPr>
          <w:rFonts w:ascii="Arial" w:eastAsia="Arial" w:hAnsi="Arial" w:cs="Arial"/>
          <w:spacing w:val="-5"/>
          <w:lang w:val="de-DE"/>
        </w:rPr>
        <w:t xml:space="preserve"> </w:t>
      </w:r>
      <w:r w:rsidR="0053371B" w:rsidRPr="0023038B">
        <w:rPr>
          <w:rFonts w:ascii="Arial" w:eastAsia="Arial" w:hAnsi="Arial" w:cs="Arial"/>
          <w:spacing w:val="-1"/>
          <w:lang w:val="de-DE"/>
        </w:rPr>
        <w:t>S</w:t>
      </w:r>
      <w:r w:rsidR="0053371B" w:rsidRPr="0023038B">
        <w:rPr>
          <w:rFonts w:ascii="Arial" w:eastAsia="Arial" w:hAnsi="Arial" w:cs="Arial"/>
          <w:spacing w:val="2"/>
          <w:lang w:val="de-DE"/>
        </w:rPr>
        <w:t>u</w:t>
      </w:r>
      <w:r w:rsidR="0053371B" w:rsidRPr="0023038B">
        <w:rPr>
          <w:rFonts w:ascii="Arial" w:eastAsia="Arial" w:hAnsi="Arial" w:cs="Arial"/>
          <w:lang w:val="de-DE"/>
        </w:rPr>
        <w:t>na</w:t>
      </w:r>
      <w:r w:rsidR="0053371B" w:rsidRPr="0023038B">
        <w:rPr>
          <w:rFonts w:ascii="Arial" w:eastAsia="Arial" w:hAnsi="Arial" w:cs="Arial"/>
          <w:spacing w:val="-4"/>
          <w:lang w:val="de-DE"/>
        </w:rPr>
        <w:t xml:space="preserve"> </w:t>
      </w:r>
      <w:r w:rsidR="0053371B" w:rsidRPr="0023038B">
        <w:rPr>
          <w:rFonts w:ascii="Arial" w:eastAsia="Arial" w:hAnsi="Arial" w:cs="Arial"/>
          <w:spacing w:val="-1"/>
          <w:lang w:val="de-DE"/>
        </w:rPr>
        <w:t>A</w:t>
      </w:r>
      <w:r w:rsidR="0053371B" w:rsidRPr="0023038B">
        <w:rPr>
          <w:rFonts w:ascii="Arial" w:eastAsia="Arial" w:hAnsi="Arial" w:cs="Arial"/>
          <w:spacing w:val="1"/>
          <w:lang w:val="de-DE"/>
        </w:rPr>
        <w:t>k</w:t>
      </w:r>
      <w:r w:rsidR="0053371B" w:rsidRPr="0023038B">
        <w:rPr>
          <w:rFonts w:ascii="Arial" w:eastAsia="Arial" w:hAnsi="Arial" w:cs="Arial"/>
          <w:spacing w:val="4"/>
          <w:lang w:val="de-DE"/>
        </w:rPr>
        <w:t>m</w:t>
      </w:r>
      <w:r w:rsidR="0053371B" w:rsidRPr="0023038B">
        <w:rPr>
          <w:rFonts w:ascii="Arial" w:eastAsia="Arial" w:hAnsi="Arial" w:cs="Arial"/>
          <w:lang w:val="de-DE"/>
        </w:rPr>
        <w:t>a</w:t>
      </w:r>
      <w:r w:rsidR="0053371B" w:rsidRPr="0023038B">
        <w:rPr>
          <w:rFonts w:ascii="Arial" w:eastAsia="Arial" w:hAnsi="Arial" w:cs="Arial"/>
          <w:spacing w:val="1"/>
          <w:lang w:val="de-DE"/>
        </w:rPr>
        <w:t>n-</w:t>
      </w:r>
      <w:r w:rsidR="0053371B" w:rsidRPr="0023038B">
        <w:rPr>
          <w:rFonts w:ascii="Arial" w:eastAsia="Arial" w:hAnsi="Arial" w:cs="Arial"/>
          <w:lang w:val="de-DE"/>
        </w:rPr>
        <w:t>R</w:t>
      </w:r>
      <w:r w:rsidR="0053371B" w:rsidRPr="0023038B">
        <w:rPr>
          <w:rFonts w:ascii="Arial" w:eastAsia="Arial" w:hAnsi="Arial" w:cs="Arial"/>
          <w:spacing w:val="-1"/>
          <w:lang w:val="de-DE"/>
        </w:rPr>
        <w:t>i</w:t>
      </w:r>
      <w:r w:rsidR="0053371B" w:rsidRPr="0023038B">
        <w:rPr>
          <w:rFonts w:ascii="Arial" w:eastAsia="Arial" w:hAnsi="Arial" w:cs="Arial"/>
          <w:spacing w:val="1"/>
          <w:lang w:val="de-DE"/>
        </w:rPr>
        <w:t>c</w:t>
      </w:r>
      <w:r w:rsidR="0053371B" w:rsidRPr="0023038B">
        <w:rPr>
          <w:rFonts w:ascii="Arial" w:eastAsia="Arial" w:hAnsi="Arial" w:cs="Arial"/>
          <w:lang w:val="de-DE"/>
        </w:rPr>
        <w:t>ht</w:t>
      </w:r>
      <w:r w:rsidR="0053371B" w:rsidRPr="0023038B">
        <w:rPr>
          <w:rFonts w:ascii="Arial" w:eastAsia="Arial" w:hAnsi="Arial" w:cs="Arial"/>
          <w:spacing w:val="-1"/>
          <w:lang w:val="de-DE"/>
        </w:rPr>
        <w:t>e</w:t>
      </w:r>
      <w:r w:rsidR="0053371B" w:rsidRPr="0023038B">
        <w:rPr>
          <w:rFonts w:ascii="Arial" w:eastAsia="Arial" w:hAnsi="Arial" w:cs="Arial"/>
          <w:lang w:val="de-DE"/>
        </w:rPr>
        <w:t>r</w:t>
      </w:r>
    </w:p>
    <w:p w:rsidR="00B23B97" w:rsidRPr="001C0DE8" w:rsidRDefault="00104150" w:rsidP="002E35DE">
      <w:pPr>
        <w:spacing w:before="3"/>
        <w:ind w:right="388"/>
        <w:rPr>
          <w:rFonts w:ascii="Arial" w:eastAsia="Arial" w:hAnsi="Arial" w:cs="Arial"/>
          <w:lang w:val="de-DE"/>
        </w:rPr>
      </w:pPr>
      <w:r w:rsidRPr="001C0DE8">
        <w:rPr>
          <w:rFonts w:ascii="Arial" w:eastAsia="Arial" w:hAnsi="Arial" w:cs="Arial"/>
          <w:spacing w:val="3"/>
          <w:lang w:val="de-DE"/>
        </w:rPr>
        <w:t>Telefon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Pr="001C0DE8">
        <w:rPr>
          <w:rFonts w:ascii="Arial" w:eastAsia="Arial" w:hAnsi="Arial" w:cs="Arial"/>
          <w:spacing w:val="-7"/>
          <w:lang w:val="de-DE"/>
        </w:rPr>
        <w:tab/>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89</w:t>
      </w:r>
      <w:r w:rsidR="0053371B" w:rsidRPr="001C0DE8">
        <w:rPr>
          <w:rFonts w:ascii="Arial" w:eastAsia="Arial" w:hAnsi="Arial" w:cs="Arial"/>
          <w:spacing w:val="1"/>
          <w:lang w:val="de-DE"/>
        </w:rPr>
        <w:t>-</w:t>
      </w:r>
      <w:r w:rsidR="0053371B" w:rsidRPr="001C0DE8">
        <w:rPr>
          <w:rFonts w:ascii="Arial" w:eastAsia="Arial" w:hAnsi="Arial" w:cs="Arial"/>
          <w:spacing w:val="2"/>
          <w:lang w:val="de-DE"/>
        </w:rPr>
        <w:t>6</w:t>
      </w:r>
      <w:r w:rsidR="0053371B" w:rsidRPr="001C0DE8">
        <w:rPr>
          <w:rFonts w:ascii="Arial" w:eastAsia="Arial" w:hAnsi="Arial" w:cs="Arial"/>
          <w:lang w:val="de-DE"/>
        </w:rPr>
        <w:t>5</w:t>
      </w:r>
      <w:r w:rsidR="0053371B" w:rsidRPr="001C0DE8">
        <w:rPr>
          <w:rFonts w:ascii="Arial" w:eastAsia="Arial" w:hAnsi="Arial" w:cs="Arial"/>
          <w:spacing w:val="-1"/>
          <w:lang w:val="de-DE"/>
        </w:rPr>
        <w:t>1</w:t>
      </w:r>
      <w:r w:rsidR="0053371B" w:rsidRPr="001C0DE8">
        <w:rPr>
          <w:rFonts w:ascii="Arial" w:eastAsia="Arial" w:hAnsi="Arial" w:cs="Arial"/>
          <w:spacing w:val="2"/>
          <w:lang w:val="de-DE"/>
        </w:rPr>
        <w:t>2</w:t>
      </w:r>
      <w:r w:rsidR="0053371B" w:rsidRPr="001C0DE8">
        <w:rPr>
          <w:rFonts w:ascii="Arial" w:eastAsia="Arial" w:hAnsi="Arial" w:cs="Arial"/>
          <w:lang w:val="de-DE"/>
        </w:rPr>
        <w:t>20</w:t>
      </w:r>
      <w:r w:rsidR="0053371B" w:rsidRPr="001C0DE8">
        <w:rPr>
          <w:rFonts w:ascii="Arial" w:eastAsia="Arial" w:hAnsi="Arial" w:cs="Arial"/>
          <w:spacing w:val="1"/>
          <w:lang w:val="de-DE"/>
        </w:rPr>
        <w:t>-</w:t>
      </w:r>
      <w:r w:rsidRPr="001C0DE8">
        <w:rPr>
          <w:rFonts w:ascii="Arial" w:eastAsia="Arial" w:hAnsi="Arial" w:cs="Arial"/>
          <w:lang w:val="de-DE"/>
        </w:rPr>
        <w:t>20</w:t>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53371B" w:rsidRPr="001C0DE8">
        <w:rPr>
          <w:rFonts w:ascii="Arial" w:eastAsia="Arial" w:hAnsi="Arial" w:cs="Arial"/>
          <w:spacing w:val="3"/>
          <w:lang w:val="de-DE"/>
        </w:rPr>
        <w:t>T</w:t>
      </w:r>
      <w:r w:rsidR="0053371B" w:rsidRPr="001C0DE8">
        <w:rPr>
          <w:rFonts w:ascii="Arial" w:eastAsia="Arial" w:hAnsi="Arial" w:cs="Arial"/>
          <w:lang w:val="de-DE"/>
        </w:rPr>
        <w:t>e</w:t>
      </w:r>
      <w:r w:rsidR="0053371B" w:rsidRPr="001C0DE8">
        <w:rPr>
          <w:rFonts w:ascii="Arial" w:eastAsia="Arial" w:hAnsi="Arial" w:cs="Arial"/>
          <w:spacing w:val="-1"/>
          <w:lang w:val="de-DE"/>
        </w:rPr>
        <w:t>l</w:t>
      </w:r>
      <w:r w:rsidR="0053371B" w:rsidRPr="001C0DE8">
        <w:rPr>
          <w:rFonts w:ascii="Arial" w:eastAsia="Arial" w:hAnsi="Arial" w:cs="Arial"/>
          <w:lang w:val="de-DE"/>
        </w:rPr>
        <w:t>e</w:t>
      </w:r>
      <w:r w:rsidR="0053371B" w:rsidRPr="001C0DE8">
        <w:rPr>
          <w:rFonts w:ascii="Arial" w:eastAsia="Arial" w:hAnsi="Arial" w:cs="Arial"/>
          <w:spacing w:val="2"/>
          <w:lang w:val="de-DE"/>
        </w:rPr>
        <w:t>f</w:t>
      </w:r>
      <w:r w:rsidR="0053371B" w:rsidRPr="001C0DE8">
        <w:rPr>
          <w:rFonts w:ascii="Arial" w:eastAsia="Arial" w:hAnsi="Arial" w:cs="Arial"/>
          <w:lang w:val="de-DE"/>
        </w:rPr>
        <w:t>o</w:t>
      </w:r>
      <w:r w:rsidR="0053371B" w:rsidRPr="001C0DE8">
        <w:rPr>
          <w:rFonts w:ascii="Arial" w:eastAsia="Arial" w:hAnsi="Arial" w:cs="Arial"/>
          <w:spacing w:val="-1"/>
          <w:lang w:val="de-DE"/>
        </w:rPr>
        <w:t>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w:t>
      </w:r>
      <w:r w:rsidR="0053371B" w:rsidRPr="001C0DE8">
        <w:rPr>
          <w:rFonts w:ascii="Arial" w:eastAsia="Arial" w:hAnsi="Arial" w:cs="Arial"/>
          <w:spacing w:val="-1"/>
          <w:lang w:val="de-DE"/>
        </w:rPr>
        <w:t>1</w:t>
      </w:r>
      <w:r w:rsidR="0053371B" w:rsidRPr="001C0DE8">
        <w:rPr>
          <w:rFonts w:ascii="Arial" w:eastAsia="Arial" w:hAnsi="Arial" w:cs="Arial"/>
          <w:spacing w:val="2"/>
          <w:lang w:val="de-DE"/>
        </w:rPr>
        <w:t>0</w:t>
      </w:r>
      <w:r w:rsidR="0053371B" w:rsidRPr="001C0DE8">
        <w:rPr>
          <w:rFonts w:ascii="Arial" w:eastAsia="Arial" w:hAnsi="Arial" w:cs="Arial"/>
          <w:lang w:val="de-DE"/>
        </w:rPr>
        <w:t>4</w:t>
      </w:r>
      <w:r w:rsidR="0053371B" w:rsidRPr="001C0DE8">
        <w:rPr>
          <w:rFonts w:ascii="Arial" w:eastAsia="Arial" w:hAnsi="Arial" w:cs="Arial"/>
          <w:spacing w:val="1"/>
          <w:lang w:val="de-DE"/>
        </w:rPr>
        <w:t>-</w:t>
      </w:r>
      <w:r w:rsidR="0053371B" w:rsidRPr="001C0DE8">
        <w:rPr>
          <w:rFonts w:ascii="Arial" w:eastAsia="Arial" w:hAnsi="Arial" w:cs="Arial"/>
          <w:lang w:val="de-DE"/>
        </w:rPr>
        <w:t>6</w:t>
      </w:r>
      <w:r w:rsidR="0053371B" w:rsidRPr="001C0DE8">
        <w:rPr>
          <w:rFonts w:ascii="Arial" w:eastAsia="Arial" w:hAnsi="Arial" w:cs="Arial"/>
          <w:spacing w:val="1"/>
          <w:lang w:val="de-DE"/>
        </w:rPr>
        <w:t>2</w:t>
      </w:r>
      <w:r w:rsidR="0053371B" w:rsidRPr="001C0DE8">
        <w:rPr>
          <w:rFonts w:ascii="Arial" w:eastAsia="Arial" w:hAnsi="Arial" w:cs="Arial"/>
          <w:lang w:val="de-DE"/>
        </w:rPr>
        <w:t>8</w:t>
      </w:r>
      <w:r w:rsidR="0053371B" w:rsidRPr="001C0DE8">
        <w:rPr>
          <w:rFonts w:ascii="Arial" w:eastAsia="Arial" w:hAnsi="Arial" w:cs="Arial"/>
          <w:spacing w:val="-1"/>
          <w:lang w:val="de-DE"/>
        </w:rPr>
        <w:t>9</w:t>
      </w:r>
      <w:r w:rsidR="0053371B" w:rsidRPr="001C0DE8">
        <w:rPr>
          <w:rFonts w:ascii="Arial" w:eastAsia="Arial" w:hAnsi="Arial" w:cs="Arial"/>
          <w:spacing w:val="2"/>
          <w:lang w:val="de-DE"/>
        </w:rPr>
        <w:t>04</w:t>
      </w:r>
      <w:r w:rsidR="0053371B" w:rsidRPr="001C0DE8">
        <w:rPr>
          <w:rFonts w:ascii="Arial" w:eastAsia="Arial" w:hAnsi="Arial" w:cs="Arial"/>
          <w:lang w:val="de-DE"/>
        </w:rPr>
        <w:t>0</w:t>
      </w:r>
    </w:p>
    <w:p w:rsidR="00B23B97" w:rsidRPr="00104150" w:rsidRDefault="000860C4" w:rsidP="002E35DE">
      <w:pPr>
        <w:ind w:right="388"/>
        <w:rPr>
          <w:rFonts w:ascii="Arial" w:eastAsia="Arial" w:hAnsi="Arial" w:cs="Arial"/>
          <w:lang w:val="de-DE"/>
        </w:rPr>
      </w:pPr>
      <w:r w:rsidRPr="00104150">
        <w:rPr>
          <w:rFonts w:ascii="Arial" w:eastAsia="Arial" w:hAnsi="Arial" w:cs="Arial"/>
          <w:spacing w:val="3"/>
          <w:lang w:val="de-DE"/>
        </w:rPr>
        <w:t>F</w:t>
      </w:r>
      <w:r w:rsidR="0053371B" w:rsidRPr="00104150">
        <w:rPr>
          <w:rFonts w:ascii="Arial" w:eastAsia="Arial" w:hAnsi="Arial" w:cs="Arial"/>
          <w:lang w:val="de-DE"/>
        </w:rPr>
        <w:t>ax</w:t>
      </w:r>
      <w:r w:rsidR="0053371B" w:rsidRPr="00104150">
        <w:rPr>
          <w:rFonts w:ascii="Arial" w:eastAsia="Arial" w:hAnsi="Arial" w:cs="Arial"/>
          <w:spacing w:val="49"/>
          <w:lang w:val="de-DE"/>
        </w:rPr>
        <w:t xml:space="preserve"> </w:t>
      </w:r>
      <w:r w:rsidR="00104150" w:rsidRPr="00104150">
        <w:rPr>
          <w:rFonts w:ascii="Arial" w:eastAsia="Arial" w:hAnsi="Arial" w:cs="Arial"/>
          <w:spacing w:val="49"/>
          <w:lang w:val="de-DE"/>
        </w:rPr>
        <w:tab/>
      </w:r>
      <w:r w:rsidR="00104150" w:rsidRPr="00104150">
        <w:rPr>
          <w:rFonts w:ascii="Arial" w:eastAsia="Arial" w:hAnsi="Arial" w:cs="Arial"/>
          <w:spacing w:val="49"/>
          <w:lang w:val="de-DE"/>
        </w:rPr>
        <w:tab/>
      </w:r>
      <w:r w:rsidR="0053371B" w:rsidRPr="00104150">
        <w:rPr>
          <w:rFonts w:ascii="Arial" w:eastAsia="Arial" w:hAnsi="Arial" w:cs="Arial"/>
          <w:spacing w:val="-1"/>
          <w:lang w:val="de-DE"/>
        </w:rPr>
        <w:t>+</w:t>
      </w:r>
      <w:r w:rsidR="0053371B" w:rsidRPr="00104150">
        <w:rPr>
          <w:rFonts w:ascii="Arial" w:eastAsia="Arial" w:hAnsi="Arial" w:cs="Arial"/>
          <w:lang w:val="de-DE"/>
        </w:rPr>
        <w:t>49</w:t>
      </w:r>
      <w:r w:rsidR="0053371B" w:rsidRPr="00104150">
        <w:rPr>
          <w:rFonts w:ascii="Arial" w:eastAsia="Arial" w:hAnsi="Arial" w:cs="Arial"/>
          <w:spacing w:val="1"/>
          <w:lang w:val="de-DE"/>
        </w:rPr>
        <w:t>-</w:t>
      </w:r>
      <w:r w:rsidR="0053371B" w:rsidRPr="00104150">
        <w:rPr>
          <w:rFonts w:ascii="Arial" w:eastAsia="Arial" w:hAnsi="Arial" w:cs="Arial"/>
          <w:lang w:val="de-DE"/>
        </w:rPr>
        <w:t>89</w:t>
      </w:r>
      <w:r w:rsidR="0053371B" w:rsidRPr="00104150">
        <w:rPr>
          <w:rFonts w:ascii="Arial" w:eastAsia="Arial" w:hAnsi="Arial" w:cs="Arial"/>
          <w:spacing w:val="3"/>
          <w:lang w:val="de-DE"/>
        </w:rPr>
        <w:t>-</w:t>
      </w:r>
      <w:r w:rsidR="0053371B" w:rsidRPr="00104150">
        <w:rPr>
          <w:rFonts w:ascii="Arial" w:eastAsia="Arial" w:hAnsi="Arial" w:cs="Arial"/>
          <w:lang w:val="de-DE"/>
        </w:rPr>
        <w:t>6</w:t>
      </w:r>
      <w:r w:rsidR="0053371B" w:rsidRPr="00104150">
        <w:rPr>
          <w:rFonts w:ascii="Arial" w:eastAsia="Arial" w:hAnsi="Arial" w:cs="Arial"/>
          <w:spacing w:val="-1"/>
          <w:lang w:val="de-DE"/>
        </w:rPr>
        <w:t>5</w:t>
      </w:r>
      <w:r w:rsidR="0053371B" w:rsidRPr="00104150">
        <w:rPr>
          <w:rFonts w:ascii="Arial" w:eastAsia="Arial" w:hAnsi="Arial" w:cs="Arial"/>
          <w:spacing w:val="2"/>
          <w:lang w:val="de-DE"/>
        </w:rPr>
        <w:t>5</w:t>
      </w:r>
      <w:r w:rsidR="0053371B" w:rsidRPr="00104150">
        <w:rPr>
          <w:rFonts w:ascii="Arial" w:eastAsia="Arial" w:hAnsi="Arial" w:cs="Arial"/>
          <w:lang w:val="de-DE"/>
        </w:rPr>
        <w:t>2</w:t>
      </w:r>
      <w:r w:rsidR="0053371B" w:rsidRPr="00104150">
        <w:rPr>
          <w:rFonts w:ascii="Arial" w:eastAsia="Arial" w:hAnsi="Arial" w:cs="Arial"/>
          <w:spacing w:val="-1"/>
          <w:lang w:val="de-DE"/>
        </w:rPr>
        <w:t>1</w:t>
      </w:r>
      <w:r w:rsidR="00104150">
        <w:rPr>
          <w:rFonts w:ascii="Arial" w:eastAsia="Arial" w:hAnsi="Arial" w:cs="Arial"/>
          <w:lang w:val="de-DE"/>
        </w:rPr>
        <w:t>7</w:t>
      </w:r>
      <w:r w:rsid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lang w:val="de-DE"/>
        </w:rPr>
        <w:tab/>
      </w:r>
      <w:r w:rsidR="0023038B" w:rsidRPr="00104150">
        <w:rPr>
          <w:rFonts w:ascii="Arial" w:eastAsia="Arial" w:hAnsi="Arial" w:cs="Arial"/>
          <w:lang w:val="de-DE"/>
        </w:rPr>
        <w:tab/>
      </w:r>
      <w:r w:rsidR="0053371B" w:rsidRPr="00104150">
        <w:rPr>
          <w:rFonts w:ascii="Arial" w:eastAsia="Arial" w:hAnsi="Arial" w:cs="Arial"/>
          <w:spacing w:val="-1"/>
          <w:lang w:val="de-DE"/>
        </w:rPr>
        <w:t>E</w:t>
      </w:r>
      <w:r w:rsidR="0053371B" w:rsidRPr="00104150">
        <w:rPr>
          <w:rFonts w:ascii="Arial" w:eastAsia="Arial" w:hAnsi="Arial" w:cs="Arial"/>
          <w:spacing w:val="1"/>
          <w:lang w:val="de-DE"/>
        </w:rPr>
        <w:t>-</w:t>
      </w:r>
      <w:r w:rsidR="0053371B" w:rsidRPr="00104150">
        <w:rPr>
          <w:rFonts w:ascii="Arial" w:eastAsia="Arial" w:hAnsi="Arial" w:cs="Arial"/>
          <w:lang w:val="de-DE"/>
        </w:rPr>
        <w:t>M</w:t>
      </w:r>
      <w:r w:rsidR="0053371B" w:rsidRPr="00104150">
        <w:rPr>
          <w:rFonts w:ascii="Arial" w:eastAsia="Arial" w:hAnsi="Arial" w:cs="Arial"/>
          <w:spacing w:val="2"/>
          <w:lang w:val="de-DE"/>
        </w:rPr>
        <w:t>a</w:t>
      </w:r>
      <w:r w:rsidR="0053371B" w:rsidRPr="00104150">
        <w:rPr>
          <w:rFonts w:ascii="Arial" w:eastAsia="Arial" w:hAnsi="Arial" w:cs="Arial"/>
          <w:spacing w:val="-1"/>
          <w:lang w:val="de-DE"/>
        </w:rPr>
        <w:t>il</w:t>
      </w:r>
      <w:r w:rsidR="0053371B" w:rsidRPr="00104150">
        <w:rPr>
          <w:rFonts w:ascii="Arial" w:eastAsia="Arial" w:hAnsi="Arial" w:cs="Arial"/>
          <w:lang w:val="de-DE"/>
        </w:rPr>
        <w:t>:</w:t>
      </w:r>
      <w:r w:rsidR="0053371B" w:rsidRPr="00104150">
        <w:rPr>
          <w:rFonts w:ascii="Arial" w:eastAsia="Arial" w:hAnsi="Arial" w:cs="Arial"/>
          <w:spacing w:val="-6"/>
          <w:lang w:val="de-DE"/>
        </w:rPr>
        <w:t xml:space="preserve"> </w:t>
      </w:r>
      <w:hyperlink r:id="rId11">
        <w:r w:rsidR="0053371B" w:rsidRPr="00104150">
          <w:rPr>
            <w:rFonts w:ascii="Arial" w:eastAsia="Arial" w:hAnsi="Arial" w:cs="Arial"/>
            <w:spacing w:val="1"/>
            <w:lang w:val="de-DE"/>
          </w:rPr>
          <w:t>s</w:t>
        </w:r>
        <w:r w:rsidR="0053371B" w:rsidRPr="00104150">
          <w:rPr>
            <w:rFonts w:ascii="Arial" w:eastAsia="Arial" w:hAnsi="Arial" w:cs="Arial"/>
            <w:spacing w:val="2"/>
            <w:lang w:val="de-DE"/>
          </w:rPr>
          <w:t>u</w:t>
        </w:r>
        <w:r w:rsidR="0053371B" w:rsidRPr="00104150">
          <w:rPr>
            <w:rFonts w:ascii="Arial" w:eastAsia="Arial" w:hAnsi="Arial" w:cs="Arial"/>
            <w:lang w:val="de-DE"/>
          </w:rPr>
          <w:t>n</w:t>
        </w:r>
        <w:r w:rsidR="0053371B" w:rsidRPr="00104150">
          <w:rPr>
            <w:rFonts w:ascii="Arial" w:eastAsia="Arial" w:hAnsi="Arial" w:cs="Arial"/>
            <w:spacing w:val="1"/>
            <w:lang w:val="de-DE"/>
          </w:rPr>
          <w:t>a</w:t>
        </w:r>
        <w:r w:rsidR="0053371B" w:rsidRPr="00104150">
          <w:rPr>
            <w:rFonts w:ascii="Arial" w:eastAsia="Arial" w:hAnsi="Arial" w:cs="Arial"/>
            <w:lang w:val="de-DE"/>
          </w:rPr>
          <w:t>@</w:t>
        </w:r>
        <w:r w:rsidR="0053371B" w:rsidRPr="00104150">
          <w:rPr>
            <w:rFonts w:ascii="Arial" w:eastAsia="Arial" w:hAnsi="Arial" w:cs="Arial"/>
            <w:spacing w:val="-1"/>
            <w:lang w:val="de-DE"/>
          </w:rPr>
          <w:t>a</w:t>
        </w:r>
        <w:r w:rsidR="0053371B" w:rsidRPr="00104150">
          <w:rPr>
            <w:rFonts w:ascii="Arial" w:eastAsia="Arial" w:hAnsi="Arial" w:cs="Arial"/>
            <w:spacing w:val="1"/>
            <w:lang w:val="de-DE"/>
          </w:rPr>
          <w:t>k</w:t>
        </w:r>
        <w:r w:rsidR="0053371B" w:rsidRPr="00104150">
          <w:rPr>
            <w:rFonts w:ascii="Arial" w:eastAsia="Arial" w:hAnsi="Arial" w:cs="Arial"/>
            <w:spacing w:val="4"/>
            <w:lang w:val="de-DE"/>
          </w:rPr>
          <w:t>m</w:t>
        </w:r>
        <w:r w:rsidR="0053371B" w:rsidRPr="00104150">
          <w:rPr>
            <w:rFonts w:ascii="Arial" w:eastAsia="Arial" w:hAnsi="Arial" w:cs="Arial"/>
            <w:lang w:val="de-DE"/>
          </w:rPr>
          <w:t>a</w:t>
        </w:r>
        <w:r w:rsidR="0053371B" w:rsidRPr="00104150">
          <w:rPr>
            <w:rFonts w:ascii="Arial" w:eastAsia="Arial" w:hAnsi="Arial" w:cs="Arial"/>
            <w:spacing w:val="-1"/>
            <w:lang w:val="de-DE"/>
          </w:rPr>
          <w:t>n</w:t>
        </w:r>
        <w:r w:rsidR="0053371B" w:rsidRPr="00104150">
          <w:rPr>
            <w:rFonts w:ascii="Arial" w:eastAsia="Arial" w:hAnsi="Arial" w:cs="Arial"/>
            <w:spacing w:val="1"/>
            <w:lang w:val="de-DE"/>
          </w:rPr>
          <w:t>r</w:t>
        </w:r>
        <w:r w:rsidR="0053371B" w:rsidRPr="00104150">
          <w:rPr>
            <w:rFonts w:ascii="Arial" w:eastAsia="Arial" w:hAnsi="Arial" w:cs="Arial"/>
            <w:spacing w:val="-1"/>
            <w:lang w:val="de-DE"/>
          </w:rPr>
          <w:t>i</w:t>
        </w:r>
        <w:r w:rsidR="0053371B" w:rsidRPr="00104150">
          <w:rPr>
            <w:rFonts w:ascii="Arial" w:eastAsia="Arial" w:hAnsi="Arial" w:cs="Arial"/>
            <w:spacing w:val="1"/>
            <w:lang w:val="de-DE"/>
          </w:rPr>
          <w:t>c</w:t>
        </w:r>
        <w:r w:rsidR="0053371B" w:rsidRPr="00104150">
          <w:rPr>
            <w:rFonts w:ascii="Arial" w:eastAsia="Arial" w:hAnsi="Arial" w:cs="Arial"/>
            <w:lang w:val="de-DE"/>
          </w:rPr>
          <w:t>ht</w:t>
        </w:r>
        <w:r w:rsidR="0053371B" w:rsidRPr="00104150">
          <w:rPr>
            <w:rFonts w:ascii="Arial" w:eastAsia="Arial" w:hAnsi="Arial" w:cs="Arial"/>
            <w:spacing w:val="1"/>
            <w:lang w:val="de-DE"/>
          </w:rPr>
          <w:t>er</w:t>
        </w:r>
        <w:r w:rsidR="0053371B" w:rsidRPr="00104150">
          <w:rPr>
            <w:rFonts w:ascii="Arial" w:eastAsia="Arial" w:hAnsi="Arial" w:cs="Arial"/>
            <w:lang w:val="de-DE"/>
          </w:rPr>
          <w:t>.de</w:t>
        </w:r>
      </w:hyperlink>
    </w:p>
    <w:p w:rsidR="00B23B97" w:rsidRPr="00104150" w:rsidRDefault="00104150" w:rsidP="002E35DE">
      <w:pPr>
        <w:ind w:right="388"/>
        <w:rPr>
          <w:rFonts w:ascii="Arial" w:eastAsia="Arial" w:hAnsi="Arial" w:cs="Arial"/>
        </w:rPr>
      </w:pPr>
      <w:r>
        <w:rPr>
          <w:noProof/>
          <w:lang w:val="de-DE" w:eastAsia="de-DE"/>
        </w:rPr>
        <w:drawing>
          <wp:anchor distT="0" distB="0" distL="114300" distR="114300" simplePos="0" relativeHeight="251668992" behindDoc="1" locked="0" layoutInCell="1" allowOverlap="1" wp14:anchorId="1FB60ADD" wp14:editId="25CB854C">
            <wp:simplePos x="0" y="0"/>
            <wp:positionH relativeFrom="column">
              <wp:posOffset>907572</wp:posOffset>
            </wp:positionH>
            <wp:positionV relativeFrom="paragraph">
              <wp:posOffset>15463</wp:posOffset>
            </wp:positionV>
            <wp:extent cx="1167130" cy="130175"/>
            <wp:effectExtent l="0" t="0" r="0" b="3175"/>
            <wp:wrapTight wrapText="bothSides">
              <wp:wrapPolygon edited="0">
                <wp:start x="0" y="0"/>
                <wp:lineTo x="0" y="18966"/>
                <wp:lineTo x="21153" y="18966"/>
                <wp:lineTo x="2115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12">
                      <a:extLst>
                        <a:ext uri="{28A0092B-C50C-407E-A947-70E740481C1C}">
                          <a14:useLocalDpi xmlns:a14="http://schemas.microsoft.com/office/drawing/2010/main" val="0"/>
                        </a:ext>
                      </a:extLst>
                    </a:blip>
                    <a:srcRect l="2555" t="12474" r="4326" b="25430"/>
                    <a:stretch/>
                  </pic:blipFill>
                  <pic:spPr>
                    <a:xfrm>
                      <a:off x="0" y="0"/>
                      <a:ext cx="1167130" cy="130175"/>
                    </a:xfrm>
                    <a:prstGeom prst="rect">
                      <a:avLst/>
                    </a:prstGeom>
                  </pic:spPr>
                </pic:pic>
              </a:graphicData>
            </a:graphic>
          </wp:anchor>
        </w:drawing>
      </w:r>
      <w:r w:rsidR="0053371B" w:rsidRPr="00104150">
        <w:rPr>
          <w:rFonts w:ascii="Arial" w:eastAsia="Arial" w:hAnsi="Arial" w:cs="Arial"/>
          <w:spacing w:val="-1"/>
        </w:rPr>
        <w:t>E</w:t>
      </w:r>
      <w:r w:rsidR="0053371B" w:rsidRPr="00104150">
        <w:rPr>
          <w:rFonts w:ascii="Arial" w:eastAsia="Arial" w:hAnsi="Arial" w:cs="Arial"/>
          <w:spacing w:val="4"/>
        </w:rPr>
        <w:t>m</w:t>
      </w:r>
      <w:r w:rsidR="0053371B" w:rsidRPr="00104150">
        <w:rPr>
          <w:rFonts w:ascii="Arial" w:eastAsia="Arial" w:hAnsi="Arial" w:cs="Arial"/>
        </w:rPr>
        <w:t>a</w:t>
      </w:r>
      <w:r w:rsidR="0053371B" w:rsidRPr="00104150">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40921">
        <w:rPr>
          <w:rFonts w:ascii="Arial" w:eastAsia="Arial" w:hAnsi="Arial" w:cs="Arial"/>
        </w:rPr>
        <w:t xml:space="preserve">   </w:t>
      </w:r>
      <w:r w:rsidR="0053371B" w:rsidRPr="00104150">
        <w:rPr>
          <w:rFonts w:ascii="Arial" w:eastAsia="Arial" w:hAnsi="Arial" w:cs="Arial"/>
        </w:rPr>
        <w:t>In</w:t>
      </w:r>
      <w:r w:rsidR="0053371B" w:rsidRPr="00104150">
        <w:rPr>
          <w:rFonts w:ascii="Arial" w:eastAsia="Arial" w:hAnsi="Arial" w:cs="Arial"/>
          <w:spacing w:val="-1"/>
        </w:rPr>
        <w:t>t</w:t>
      </w:r>
      <w:r w:rsidR="0053371B" w:rsidRPr="00104150">
        <w:rPr>
          <w:rFonts w:ascii="Arial" w:eastAsia="Arial" w:hAnsi="Arial" w:cs="Arial"/>
        </w:rPr>
        <w:t>ern</w:t>
      </w:r>
      <w:r w:rsidR="0053371B" w:rsidRPr="00104150">
        <w:rPr>
          <w:rFonts w:ascii="Arial" w:eastAsia="Arial" w:hAnsi="Arial" w:cs="Arial"/>
          <w:spacing w:val="2"/>
        </w:rPr>
        <w:t>e</w:t>
      </w:r>
      <w:r w:rsidR="0053371B" w:rsidRPr="00104150">
        <w:rPr>
          <w:rFonts w:ascii="Arial" w:eastAsia="Arial" w:hAnsi="Arial" w:cs="Arial"/>
        </w:rPr>
        <w:t>t:</w:t>
      </w:r>
      <w:r w:rsidR="0053371B" w:rsidRPr="00104150">
        <w:rPr>
          <w:rFonts w:ascii="Arial" w:eastAsia="Arial" w:hAnsi="Arial" w:cs="Arial"/>
          <w:spacing w:val="-5"/>
        </w:rPr>
        <w:t xml:space="preserve"> </w:t>
      </w:r>
      <w:hyperlink r:id="rId13" w:history="1">
        <w:r w:rsidR="0023038B" w:rsidRPr="00104150">
          <w:rPr>
            <w:rStyle w:val="Hyperlink"/>
            <w:rFonts w:ascii="Arial" w:eastAsia="Arial" w:hAnsi="Arial" w:cs="Arial"/>
          </w:rPr>
          <w:t>www.a</w:t>
        </w:r>
        <w:r w:rsidR="0023038B" w:rsidRPr="00104150">
          <w:rPr>
            <w:rStyle w:val="Hyperlink"/>
            <w:rFonts w:ascii="Arial" w:eastAsia="Arial" w:hAnsi="Arial" w:cs="Arial"/>
            <w:spacing w:val="1"/>
          </w:rPr>
          <w:t>k</w:t>
        </w:r>
        <w:r w:rsidR="0023038B" w:rsidRPr="00104150">
          <w:rPr>
            <w:rStyle w:val="Hyperlink"/>
            <w:rFonts w:ascii="Arial" w:eastAsia="Arial" w:hAnsi="Arial" w:cs="Arial"/>
            <w:spacing w:val="4"/>
          </w:rPr>
          <w:t>m</w:t>
        </w:r>
        <w:r w:rsidR="0023038B" w:rsidRPr="00104150">
          <w:rPr>
            <w:rStyle w:val="Hyperlink"/>
            <w:rFonts w:ascii="Arial" w:eastAsia="Arial" w:hAnsi="Arial" w:cs="Arial"/>
          </w:rPr>
          <w:t>a</w:t>
        </w:r>
        <w:r w:rsidR="0023038B" w:rsidRPr="00104150">
          <w:rPr>
            <w:rStyle w:val="Hyperlink"/>
            <w:rFonts w:ascii="Arial" w:eastAsia="Arial" w:hAnsi="Arial" w:cs="Arial"/>
            <w:spacing w:val="-1"/>
          </w:rPr>
          <w:t>n</w:t>
        </w:r>
        <w:r w:rsidR="0023038B" w:rsidRPr="00104150">
          <w:rPr>
            <w:rStyle w:val="Hyperlink"/>
            <w:rFonts w:ascii="Arial" w:eastAsia="Arial" w:hAnsi="Arial" w:cs="Arial"/>
            <w:spacing w:val="1"/>
          </w:rPr>
          <w:t>r</w:t>
        </w:r>
        <w:r w:rsidR="0023038B" w:rsidRPr="00104150">
          <w:rPr>
            <w:rStyle w:val="Hyperlink"/>
            <w:rFonts w:ascii="Arial" w:eastAsia="Arial" w:hAnsi="Arial" w:cs="Arial"/>
            <w:spacing w:val="-1"/>
          </w:rPr>
          <w:t>i</w:t>
        </w:r>
        <w:r w:rsidR="0023038B" w:rsidRPr="00104150">
          <w:rPr>
            <w:rStyle w:val="Hyperlink"/>
            <w:rFonts w:ascii="Arial" w:eastAsia="Arial" w:hAnsi="Arial" w:cs="Arial"/>
            <w:spacing w:val="1"/>
          </w:rPr>
          <w:t>c</w:t>
        </w:r>
        <w:r w:rsidR="0023038B" w:rsidRPr="00104150">
          <w:rPr>
            <w:rStyle w:val="Hyperlink"/>
            <w:rFonts w:ascii="Arial" w:eastAsia="Arial" w:hAnsi="Arial" w:cs="Arial"/>
          </w:rPr>
          <w:t>ht</w:t>
        </w:r>
        <w:r w:rsidR="0023038B" w:rsidRPr="00104150">
          <w:rPr>
            <w:rStyle w:val="Hyperlink"/>
            <w:rFonts w:ascii="Arial" w:eastAsia="Arial" w:hAnsi="Arial" w:cs="Arial"/>
            <w:spacing w:val="-1"/>
          </w:rPr>
          <w:t>e</w:t>
        </w:r>
        <w:r w:rsidR="0023038B" w:rsidRPr="00104150">
          <w:rPr>
            <w:rStyle w:val="Hyperlink"/>
            <w:rFonts w:ascii="Arial" w:eastAsia="Arial" w:hAnsi="Arial" w:cs="Arial"/>
            <w:spacing w:val="1"/>
          </w:rPr>
          <w:t>r</w:t>
        </w:r>
        <w:r w:rsidR="0023038B" w:rsidRPr="00104150">
          <w:rPr>
            <w:rStyle w:val="Hyperlink"/>
            <w:rFonts w:ascii="Arial" w:eastAsia="Arial" w:hAnsi="Arial" w:cs="Arial"/>
          </w:rPr>
          <w:t>.com</w:t>
        </w:r>
      </w:hyperlink>
    </w:p>
    <w:p w:rsidR="00B23B97" w:rsidRDefault="00B23B97" w:rsidP="002E35DE">
      <w:pPr>
        <w:spacing w:before="18" w:line="240" w:lineRule="exact"/>
        <w:ind w:right="388"/>
        <w:rPr>
          <w:rFonts w:ascii="Arial" w:hAnsi="Arial" w:cs="Arial"/>
        </w:rPr>
      </w:pPr>
    </w:p>
    <w:p w:rsidR="00E948DA" w:rsidRPr="001C0DE8" w:rsidRDefault="00E948DA" w:rsidP="00E948DA">
      <w:pPr>
        <w:spacing w:line="160" w:lineRule="exact"/>
        <w:ind w:right="388"/>
        <w:rPr>
          <w:rFonts w:ascii="Arial" w:eastAsia="Arial" w:hAnsi="Arial" w:cs="Arial"/>
          <w:sz w:val="16"/>
          <w:szCs w:val="16"/>
        </w:rPr>
      </w:pPr>
      <w:r w:rsidRPr="001C0DE8">
        <w:rPr>
          <w:rFonts w:ascii="Arial" w:eastAsia="Arial" w:hAnsi="Arial" w:cs="Arial"/>
          <w:b/>
          <w:i/>
          <w:spacing w:val="-1"/>
          <w:position w:val="-1"/>
          <w:sz w:val="16"/>
          <w:szCs w:val="16"/>
          <w:u w:val="single" w:color="000000"/>
        </w:rPr>
        <w:t>Über</w:t>
      </w:r>
      <w:r w:rsidRPr="001C0DE8">
        <w:rPr>
          <w:rFonts w:ascii="Arial" w:eastAsia="Arial" w:hAnsi="Arial" w:cs="Arial"/>
          <w:b/>
          <w:i/>
          <w:spacing w:val="-2"/>
          <w:position w:val="-1"/>
          <w:sz w:val="16"/>
          <w:szCs w:val="16"/>
          <w:u w:val="single" w:color="000000"/>
        </w:rPr>
        <w:t xml:space="preserve"> M</w:t>
      </w:r>
      <w:r w:rsidRPr="001C0DE8">
        <w:rPr>
          <w:rFonts w:ascii="Arial" w:eastAsia="Arial" w:hAnsi="Arial" w:cs="Arial"/>
          <w:b/>
          <w:i/>
          <w:spacing w:val="-1"/>
          <w:position w:val="-1"/>
          <w:sz w:val="16"/>
          <w:szCs w:val="16"/>
          <w:u w:val="single" w:color="000000"/>
        </w:rPr>
        <w:t>ACC</w:t>
      </w:r>
      <w:r w:rsidRPr="001C0DE8">
        <w:rPr>
          <w:rFonts w:ascii="Arial" w:eastAsia="Arial" w:hAnsi="Arial" w:cs="Arial"/>
          <w:b/>
          <w:i/>
          <w:position w:val="-1"/>
          <w:sz w:val="16"/>
          <w:szCs w:val="16"/>
          <w:u w:val="single" w:color="000000"/>
        </w:rPr>
        <w:t>ON G</w:t>
      </w:r>
      <w:r w:rsidRPr="001C0DE8">
        <w:rPr>
          <w:rFonts w:ascii="Arial" w:eastAsia="Arial" w:hAnsi="Arial" w:cs="Arial"/>
          <w:b/>
          <w:i/>
          <w:spacing w:val="1"/>
          <w:position w:val="-1"/>
          <w:sz w:val="16"/>
          <w:szCs w:val="16"/>
          <w:u w:val="single" w:color="000000"/>
        </w:rPr>
        <w:t>m</w:t>
      </w:r>
      <w:r w:rsidRPr="001C0DE8">
        <w:rPr>
          <w:rFonts w:ascii="Arial" w:eastAsia="Arial" w:hAnsi="Arial" w:cs="Arial"/>
          <w:b/>
          <w:i/>
          <w:position w:val="-1"/>
          <w:sz w:val="16"/>
          <w:szCs w:val="16"/>
          <w:u w:val="single" w:color="000000"/>
        </w:rPr>
        <w:t>b</w:t>
      </w:r>
      <w:r w:rsidRPr="001C0DE8">
        <w:rPr>
          <w:rFonts w:ascii="Arial" w:eastAsia="Arial" w:hAnsi="Arial" w:cs="Arial"/>
          <w:b/>
          <w:i/>
          <w:spacing w:val="-1"/>
          <w:position w:val="-1"/>
          <w:sz w:val="16"/>
          <w:szCs w:val="16"/>
          <w:u w:val="single" w:color="000000"/>
        </w:rPr>
        <w:t>H</w:t>
      </w:r>
      <w:r w:rsidRPr="001C0DE8">
        <w:rPr>
          <w:rFonts w:ascii="Arial" w:eastAsia="Arial" w:hAnsi="Arial" w:cs="Arial"/>
          <w:b/>
          <w:i/>
          <w:position w:val="-1"/>
          <w:sz w:val="16"/>
          <w:szCs w:val="16"/>
          <w:u w:val="single" w:color="000000"/>
        </w:rPr>
        <w:t>:</w:t>
      </w:r>
    </w:p>
    <w:p w:rsidR="00E948DA" w:rsidRPr="001C0DE8" w:rsidRDefault="00E948DA" w:rsidP="00E948DA">
      <w:pPr>
        <w:spacing w:before="5" w:line="180" w:lineRule="exact"/>
        <w:ind w:right="388"/>
        <w:rPr>
          <w:rFonts w:ascii="Arial" w:eastAsia="Arial" w:hAnsi="Arial" w:cs="Arial"/>
          <w:i/>
          <w:spacing w:val="-1"/>
          <w:sz w:val="16"/>
          <w:szCs w:val="16"/>
        </w:rPr>
      </w:pPr>
    </w:p>
    <w:p w:rsidR="00E948DA" w:rsidRPr="001C0DE8" w:rsidRDefault="00E948DA" w:rsidP="00E948DA">
      <w:pPr>
        <w:spacing w:before="5" w:line="180" w:lineRule="exact"/>
        <w:ind w:right="388"/>
        <w:rPr>
          <w:rFonts w:ascii="Arial" w:eastAsia="Arial" w:hAnsi="Arial" w:cs="Arial"/>
          <w:i/>
          <w:spacing w:val="-1"/>
          <w:sz w:val="16"/>
          <w:szCs w:val="16"/>
          <w:lang w:val="de-DE"/>
        </w:rPr>
      </w:pPr>
      <w:r w:rsidRPr="00E948DA">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w:t>
      </w:r>
      <w:r w:rsidRPr="001C0DE8">
        <w:rPr>
          <w:rFonts w:ascii="Arial" w:eastAsia="Arial" w:hAnsi="Arial" w:cs="Arial"/>
          <w:i/>
          <w:spacing w:val="-1"/>
          <w:sz w:val="16"/>
          <w:szCs w:val="16"/>
          <w:lang w:val="de-DE"/>
        </w:rPr>
        <w:t>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sectPr w:rsidR="00E948DA" w:rsidRPr="001C0DE8" w:rsidSect="000860C4">
      <w:headerReference w:type="default" r:id="rId14"/>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DC" w:rsidRDefault="000167DC" w:rsidP="00C73932">
      <w:r>
        <w:separator/>
      </w:r>
    </w:p>
  </w:endnote>
  <w:endnote w:type="continuationSeparator" w:id="0">
    <w:p w:rsidR="000167DC" w:rsidRDefault="000167DC"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DC" w:rsidRDefault="000167DC" w:rsidP="00C73932">
      <w:r>
        <w:separator/>
      </w:r>
    </w:p>
  </w:footnote>
  <w:footnote w:type="continuationSeparator" w:id="0">
    <w:p w:rsidR="000167DC" w:rsidRDefault="000167DC"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2"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167DC"/>
    <w:rsid w:val="000860C4"/>
    <w:rsid w:val="000E693B"/>
    <w:rsid w:val="00104150"/>
    <w:rsid w:val="0016636C"/>
    <w:rsid w:val="001C0DE8"/>
    <w:rsid w:val="0023038B"/>
    <w:rsid w:val="0023744D"/>
    <w:rsid w:val="00262FF9"/>
    <w:rsid w:val="00275984"/>
    <w:rsid w:val="002D33D6"/>
    <w:rsid w:val="002E35DE"/>
    <w:rsid w:val="003454B0"/>
    <w:rsid w:val="003733C9"/>
    <w:rsid w:val="00373489"/>
    <w:rsid w:val="003A2300"/>
    <w:rsid w:val="003B242D"/>
    <w:rsid w:val="003C7CCF"/>
    <w:rsid w:val="003E71ED"/>
    <w:rsid w:val="003E7590"/>
    <w:rsid w:val="004460A2"/>
    <w:rsid w:val="004C1FAB"/>
    <w:rsid w:val="00514E48"/>
    <w:rsid w:val="0053371B"/>
    <w:rsid w:val="0059071F"/>
    <w:rsid w:val="005A0A69"/>
    <w:rsid w:val="005B5A5E"/>
    <w:rsid w:val="00610239"/>
    <w:rsid w:val="00650E38"/>
    <w:rsid w:val="00655B7B"/>
    <w:rsid w:val="0065721F"/>
    <w:rsid w:val="006646A6"/>
    <w:rsid w:val="006E45DA"/>
    <w:rsid w:val="007358C3"/>
    <w:rsid w:val="00747A0F"/>
    <w:rsid w:val="007643A7"/>
    <w:rsid w:val="00772F98"/>
    <w:rsid w:val="007C76B5"/>
    <w:rsid w:val="007D7791"/>
    <w:rsid w:val="00810BFB"/>
    <w:rsid w:val="00830B5F"/>
    <w:rsid w:val="00835A2F"/>
    <w:rsid w:val="008414CA"/>
    <w:rsid w:val="008E391E"/>
    <w:rsid w:val="00962E38"/>
    <w:rsid w:val="00991262"/>
    <w:rsid w:val="009940DD"/>
    <w:rsid w:val="009C493D"/>
    <w:rsid w:val="009F5AE3"/>
    <w:rsid w:val="009F6F56"/>
    <w:rsid w:val="00A108BB"/>
    <w:rsid w:val="00AC2A05"/>
    <w:rsid w:val="00AD0EF5"/>
    <w:rsid w:val="00B113F3"/>
    <w:rsid w:val="00B23B97"/>
    <w:rsid w:val="00B500D8"/>
    <w:rsid w:val="00B82E74"/>
    <w:rsid w:val="00BB714D"/>
    <w:rsid w:val="00BC39CD"/>
    <w:rsid w:val="00C40921"/>
    <w:rsid w:val="00C52AF6"/>
    <w:rsid w:val="00C653AF"/>
    <w:rsid w:val="00C72F93"/>
    <w:rsid w:val="00C73932"/>
    <w:rsid w:val="00C86F9B"/>
    <w:rsid w:val="00C92A7C"/>
    <w:rsid w:val="00C95B98"/>
    <w:rsid w:val="00CD6A83"/>
    <w:rsid w:val="00D10C5A"/>
    <w:rsid w:val="00D13670"/>
    <w:rsid w:val="00D420C6"/>
    <w:rsid w:val="00D624A0"/>
    <w:rsid w:val="00D84DA8"/>
    <w:rsid w:val="00DB633B"/>
    <w:rsid w:val="00DD16F2"/>
    <w:rsid w:val="00DD408A"/>
    <w:rsid w:val="00DD759B"/>
    <w:rsid w:val="00E04E5E"/>
    <w:rsid w:val="00E3006C"/>
    <w:rsid w:val="00E36190"/>
    <w:rsid w:val="00E7204A"/>
    <w:rsid w:val="00E83CB7"/>
    <w:rsid w:val="00E875D8"/>
    <w:rsid w:val="00E9131C"/>
    <w:rsid w:val="00E948DA"/>
    <w:rsid w:val="00ED3ABD"/>
    <w:rsid w:val="00EE6362"/>
    <w:rsid w:val="00F035EA"/>
    <w:rsid w:val="00F06019"/>
    <w:rsid w:val="00F101DD"/>
    <w:rsid w:val="00F33818"/>
    <w:rsid w:val="00F36A10"/>
    <w:rsid w:val="00F63307"/>
    <w:rsid w:val="00F83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CA1F296-6921-45AF-8FF1-A62BAA9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manrich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a@akmanricht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ccon.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6301-7517-489D-90FE-4C934999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5</cp:revision>
  <cp:lastPrinted>2015-10-07T14:29:00Z</cp:lastPrinted>
  <dcterms:created xsi:type="dcterms:W3CDTF">2015-10-07T10:12:00Z</dcterms:created>
  <dcterms:modified xsi:type="dcterms:W3CDTF">2015-10-15T11:44:00Z</dcterms:modified>
</cp:coreProperties>
</file>